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F" w:rsidRPr="002F63EF" w:rsidRDefault="0050140F" w:rsidP="000504A4">
      <w:pPr>
        <w:pStyle w:val="Style6"/>
        <w:widowControl/>
        <w:ind w:right="19"/>
        <w:jc w:val="both"/>
        <w:rPr>
          <w:rStyle w:val="FontStyle12"/>
          <w:b w:val="0"/>
        </w:rPr>
      </w:pPr>
    </w:p>
    <w:p w:rsidR="00F126B4" w:rsidRDefault="00F126B4" w:rsidP="00F126B4">
      <w:pPr>
        <w:pStyle w:val="Style2"/>
        <w:widowControl/>
        <w:rPr>
          <w:rStyle w:val="FontStyle12"/>
          <w:b w:val="0"/>
        </w:rPr>
      </w:pPr>
    </w:p>
    <w:p w:rsidR="00091FD5" w:rsidRDefault="00091FD5" w:rsidP="00F126B4">
      <w:pPr>
        <w:pStyle w:val="Style2"/>
        <w:widowControl/>
        <w:ind w:left="5052" w:firstLine="708"/>
        <w:rPr>
          <w:rStyle w:val="FontStyle12"/>
          <w:sz w:val="24"/>
          <w:szCs w:val="24"/>
        </w:rPr>
      </w:pPr>
    </w:p>
    <w:p w:rsidR="008347E8" w:rsidRDefault="00623AE9" w:rsidP="00F126B4">
      <w:pPr>
        <w:pStyle w:val="Style2"/>
        <w:widowControl/>
        <w:ind w:left="5052" w:firstLine="708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УТВЕРЖД</w:t>
      </w:r>
      <w:r w:rsidR="005C4658">
        <w:rPr>
          <w:rStyle w:val="FontStyle12"/>
          <w:sz w:val="24"/>
          <w:szCs w:val="24"/>
        </w:rPr>
        <w:t>АЮ:</w:t>
      </w:r>
    </w:p>
    <w:p w:rsidR="008E3E45" w:rsidRDefault="008E3E45" w:rsidP="005C4658">
      <w:pPr>
        <w:pStyle w:val="Style2"/>
        <w:widowControl/>
        <w:ind w:firstLine="576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Директор гимназии</w:t>
      </w:r>
    </w:p>
    <w:p w:rsidR="005C4658" w:rsidRPr="005C4658" w:rsidRDefault="008E3E45" w:rsidP="005C4658">
      <w:pPr>
        <w:pStyle w:val="Style2"/>
        <w:widowControl/>
        <w:ind w:firstLine="576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________ И.Т. Галиев</w:t>
      </w:r>
    </w:p>
    <w:p w:rsidR="00623AE9" w:rsidRPr="005C4658" w:rsidRDefault="00623AE9" w:rsidP="00623AE9">
      <w:pPr>
        <w:pStyle w:val="Style2"/>
        <w:widowControl/>
        <w:jc w:val="right"/>
        <w:rPr>
          <w:rStyle w:val="FontStyle12"/>
          <w:sz w:val="28"/>
          <w:szCs w:val="28"/>
        </w:rPr>
      </w:pPr>
    </w:p>
    <w:p w:rsidR="00623AE9" w:rsidRDefault="00623AE9" w:rsidP="00623AE9">
      <w:pPr>
        <w:pStyle w:val="Style2"/>
        <w:widowControl/>
        <w:jc w:val="right"/>
        <w:rPr>
          <w:rStyle w:val="FontStyle12"/>
          <w:sz w:val="24"/>
          <w:szCs w:val="24"/>
        </w:rPr>
      </w:pPr>
    </w:p>
    <w:p w:rsidR="00623AE9" w:rsidRDefault="00623AE9" w:rsidP="00623AE9">
      <w:pPr>
        <w:pStyle w:val="Style2"/>
        <w:widowControl/>
        <w:jc w:val="right"/>
        <w:rPr>
          <w:rStyle w:val="FontStyle12"/>
          <w:sz w:val="24"/>
          <w:szCs w:val="24"/>
        </w:rPr>
      </w:pPr>
    </w:p>
    <w:p w:rsidR="00B27D4E" w:rsidRPr="00E45847" w:rsidRDefault="00B27D4E" w:rsidP="008E1AEA">
      <w:pPr>
        <w:pStyle w:val="Style2"/>
        <w:widowControl/>
        <w:ind w:firstLine="709"/>
        <w:jc w:val="center"/>
        <w:rPr>
          <w:b/>
          <w:bCs/>
          <w:sz w:val="28"/>
          <w:szCs w:val="28"/>
        </w:rPr>
      </w:pPr>
      <w:r w:rsidRPr="007823C9">
        <w:rPr>
          <w:rStyle w:val="FontStyle12"/>
          <w:sz w:val="28"/>
          <w:szCs w:val="28"/>
        </w:rPr>
        <w:t>ПОЛОЖЕНИЕ</w:t>
      </w:r>
    </w:p>
    <w:p w:rsidR="00B27D4E" w:rsidRPr="007823C9" w:rsidRDefault="00B27D4E" w:rsidP="008E1AEA">
      <w:pPr>
        <w:pStyle w:val="Style3"/>
        <w:widowControl/>
        <w:spacing w:line="240" w:lineRule="auto"/>
        <w:ind w:right="53" w:firstLine="709"/>
        <w:jc w:val="center"/>
        <w:rPr>
          <w:b/>
          <w:bCs/>
          <w:sz w:val="28"/>
          <w:szCs w:val="28"/>
        </w:rPr>
      </w:pPr>
      <w:r w:rsidRPr="007823C9">
        <w:rPr>
          <w:rStyle w:val="FontStyle12"/>
          <w:sz w:val="28"/>
          <w:szCs w:val="28"/>
        </w:rPr>
        <w:t xml:space="preserve">о </w:t>
      </w:r>
      <w:r w:rsidR="008E3E45">
        <w:rPr>
          <w:rStyle w:val="FontStyle12"/>
          <w:sz w:val="28"/>
          <w:szCs w:val="28"/>
        </w:rPr>
        <w:t>школьном этапе городского</w:t>
      </w:r>
      <w:r w:rsidRPr="007823C9">
        <w:rPr>
          <w:rStyle w:val="FontStyle12"/>
          <w:sz w:val="28"/>
          <w:szCs w:val="28"/>
        </w:rPr>
        <w:t xml:space="preserve"> конкурс</w:t>
      </w:r>
      <w:r w:rsidR="008E3E45">
        <w:rPr>
          <w:rStyle w:val="FontStyle12"/>
          <w:sz w:val="28"/>
          <w:szCs w:val="28"/>
        </w:rPr>
        <w:t>а</w:t>
      </w:r>
      <w:r w:rsidR="00BE24B6" w:rsidRPr="007823C9">
        <w:rPr>
          <w:sz w:val="28"/>
          <w:szCs w:val="28"/>
        </w:rPr>
        <w:t xml:space="preserve"> </w:t>
      </w:r>
      <w:r w:rsidR="000D0ED1" w:rsidRPr="007823C9">
        <w:rPr>
          <w:b/>
          <w:bCs/>
          <w:sz w:val="28"/>
          <w:szCs w:val="28"/>
        </w:rPr>
        <w:t>«</w:t>
      </w:r>
      <w:r w:rsidR="00FC4D28">
        <w:rPr>
          <w:b/>
          <w:bCs/>
          <w:sz w:val="28"/>
          <w:szCs w:val="28"/>
        </w:rPr>
        <w:t>Серебрян</w:t>
      </w:r>
      <w:r w:rsidR="00BE24B6" w:rsidRPr="007823C9">
        <w:rPr>
          <w:b/>
          <w:bCs/>
          <w:sz w:val="28"/>
          <w:szCs w:val="28"/>
        </w:rPr>
        <w:t xml:space="preserve">ые узоры» </w:t>
      </w:r>
      <w:r w:rsidR="008E3E45">
        <w:rPr>
          <w:b/>
          <w:bCs/>
          <w:sz w:val="28"/>
          <w:szCs w:val="28"/>
        </w:rPr>
        <w:t xml:space="preserve"> </w:t>
      </w:r>
      <w:r w:rsidRPr="007823C9">
        <w:rPr>
          <w:b/>
          <w:bCs/>
          <w:sz w:val="28"/>
          <w:szCs w:val="28"/>
        </w:rPr>
        <w:t xml:space="preserve">на лучшее </w:t>
      </w:r>
      <w:r w:rsidR="00206F05" w:rsidRPr="007823C9">
        <w:rPr>
          <w:b/>
          <w:bCs/>
          <w:sz w:val="28"/>
          <w:szCs w:val="28"/>
        </w:rPr>
        <w:t xml:space="preserve">новогоднее </w:t>
      </w:r>
      <w:r w:rsidRPr="007823C9">
        <w:rPr>
          <w:b/>
          <w:bCs/>
          <w:sz w:val="28"/>
          <w:szCs w:val="28"/>
        </w:rPr>
        <w:t xml:space="preserve">оформление </w:t>
      </w:r>
      <w:r w:rsidR="005C589A">
        <w:rPr>
          <w:b/>
          <w:bCs/>
          <w:sz w:val="28"/>
          <w:szCs w:val="28"/>
        </w:rPr>
        <w:t xml:space="preserve"> </w:t>
      </w:r>
      <w:r w:rsidR="001B5388" w:rsidRPr="007823C9">
        <w:rPr>
          <w:b/>
          <w:bCs/>
          <w:sz w:val="28"/>
          <w:szCs w:val="28"/>
        </w:rPr>
        <w:t xml:space="preserve"> учебных кабинетов и других внутренних помещений</w:t>
      </w:r>
      <w:r w:rsidR="000D0ED1" w:rsidRPr="007823C9">
        <w:rPr>
          <w:b/>
          <w:bCs/>
          <w:sz w:val="28"/>
          <w:szCs w:val="28"/>
        </w:rPr>
        <w:t>.</w:t>
      </w:r>
    </w:p>
    <w:p w:rsidR="00B27D4E" w:rsidRPr="007823C9" w:rsidRDefault="00B27D4E" w:rsidP="00603570">
      <w:pPr>
        <w:pStyle w:val="Style3"/>
        <w:widowControl/>
        <w:spacing w:line="240" w:lineRule="auto"/>
        <w:ind w:right="53" w:firstLine="709"/>
        <w:rPr>
          <w:sz w:val="28"/>
          <w:szCs w:val="28"/>
        </w:rPr>
      </w:pPr>
    </w:p>
    <w:p w:rsidR="00B27D4E" w:rsidRPr="007823C9" w:rsidRDefault="00B27D4E" w:rsidP="004156E6">
      <w:pPr>
        <w:pStyle w:val="Style4"/>
        <w:widowControl/>
        <w:ind w:right="82" w:firstLine="709"/>
        <w:jc w:val="center"/>
        <w:rPr>
          <w:rStyle w:val="FontStyle12"/>
          <w:sz w:val="28"/>
          <w:szCs w:val="28"/>
        </w:rPr>
      </w:pPr>
      <w:r w:rsidRPr="007823C9">
        <w:rPr>
          <w:rStyle w:val="FontStyle12"/>
          <w:sz w:val="28"/>
          <w:szCs w:val="28"/>
        </w:rPr>
        <w:t>1. Общие положения</w:t>
      </w:r>
    </w:p>
    <w:p w:rsidR="00B27D4E" w:rsidRPr="007823C9" w:rsidRDefault="00B27D4E" w:rsidP="00603570">
      <w:pPr>
        <w:pStyle w:val="Style5"/>
        <w:widowControl/>
        <w:numPr>
          <w:ilvl w:val="0"/>
          <w:numId w:val="1"/>
        </w:numPr>
        <w:tabs>
          <w:tab w:val="left" w:pos="67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7823C9">
        <w:rPr>
          <w:rStyle w:val="FontStyle13"/>
          <w:sz w:val="28"/>
          <w:szCs w:val="28"/>
        </w:rPr>
        <w:t xml:space="preserve">Настоящее Положение регламентирует порядок проведения </w:t>
      </w:r>
      <w:r w:rsidR="00206F05" w:rsidRPr="007823C9">
        <w:rPr>
          <w:rStyle w:val="FontStyle13"/>
          <w:sz w:val="28"/>
          <w:szCs w:val="28"/>
        </w:rPr>
        <w:t>городского</w:t>
      </w:r>
      <w:r w:rsidRPr="007823C9">
        <w:rPr>
          <w:rStyle w:val="FontStyle13"/>
          <w:sz w:val="28"/>
          <w:szCs w:val="28"/>
        </w:rPr>
        <w:t xml:space="preserve"> конкурса</w:t>
      </w:r>
      <w:r w:rsidR="001B5388" w:rsidRPr="007823C9">
        <w:rPr>
          <w:rStyle w:val="FontStyle13"/>
          <w:sz w:val="28"/>
          <w:szCs w:val="28"/>
        </w:rPr>
        <w:t xml:space="preserve"> среди </w:t>
      </w:r>
      <w:r w:rsidR="000D0ED1" w:rsidRPr="007823C9">
        <w:rPr>
          <w:rStyle w:val="FontStyle13"/>
          <w:sz w:val="28"/>
          <w:szCs w:val="28"/>
        </w:rPr>
        <w:t>образовательных учреждени</w:t>
      </w:r>
      <w:r w:rsidR="001B5388" w:rsidRPr="007823C9">
        <w:rPr>
          <w:rStyle w:val="FontStyle13"/>
          <w:sz w:val="28"/>
          <w:szCs w:val="28"/>
        </w:rPr>
        <w:t>й</w:t>
      </w:r>
      <w:r w:rsidRPr="007823C9">
        <w:rPr>
          <w:rStyle w:val="FontStyle13"/>
          <w:sz w:val="28"/>
          <w:szCs w:val="28"/>
        </w:rPr>
        <w:t xml:space="preserve"> на </w:t>
      </w:r>
      <w:r w:rsidR="005C5EDC" w:rsidRPr="007823C9">
        <w:rPr>
          <w:rStyle w:val="FontStyle13"/>
          <w:sz w:val="28"/>
          <w:szCs w:val="28"/>
        </w:rPr>
        <w:t>лучшее новогоднее</w:t>
      </w:r>
      <w:r w:rsidR="00206F05" w:rsidRPr="007823C9">
        <w:rPr>
          <w:sz w:val="28"/>
          <w:szCs w:val="28"/>
        </w:rPr>
        <w:t xml:space="preserve"> оформление    учебн</w:t>
      </w:r>
      <w:r w:rsidR="001B5388" w:rsidRPr="007823C9">
        <w:rPr>
          <w:sz w:val="28"/>
          <w:szCs w:val="28"/>
        </w:rPr>
        <w:t>ых кабинетов</w:t>
      </w:r>
      <w:r w:rsidR="00206F05" w:rsidRPr="007823C9">
        <w:rPr>
          <w:sz w:val="28"/>
          <w:szCs w:val="28"/>
        </w:rPr>
        <w:t xml:space="preserve"> </w:t>
      </w:r>
      <w:r w:rsidR="001B5388" w:rsidRPr="007823C9">
        <w:rPr>
          <w:sz w:val="28"/>
          <w:szCs w:val="28"/>
        </w:rPr>
        <w:t>и других внутренних помещений.</w:t>
      </w:r>
      <w:r w:rsidR="00206F05" w:rsidRPr="007823C9">
        <w:rPr>
          <w:sz w:val="28"/>
          <w:szCs w:val="28"/>
        </w:rPr>
        <w:t xml:space="preserve"> </w:t>
      </w:r>
    </w:p>
    <w:p w:rsidR="00B27D4E" w:rsidRPr="007823C9" w:rsidRDefault="00B27D4E" w:rsidP="00603570">
      <w:pPr>
        <w:pStyle w:val="Style5"/>
        <w:widowControl/>
        <w:numPr>
          <w:ilvl w:val="0"/>
          <w:numId w:val="1"/>
        </w:numPr>
        <w:tabs>
          <w:tab w:val="left" w:pos="67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7823C9">
        <w:rPr>
          <w:rStyle w:val="FontStyle13"/>
          <w:sz w:val="28"/>
          <w:szCs w:val="28"/>
        </w:rPr>
        <w:t xml:space="preserve">Конкурс проводится среди </w:t>
      </w:r>
      <w:r w:rsidR="00206F05" w:rsidRPr="007823C9">
        <w:rPr>
          <w:rStyle w:val="FontStyle14"/>
          <w:sz w:val="28"/>
          <w:szCs w:val="28"/>
        </w:rPr>
        <w:t xml:space="preserve"> </w:t>
      </w:r>
      <w:r w:rsidR="001B5388" w:rsidRPr="007823C9">
        <w:rPr>
          <w:rStyle w:val="FontStyle14"/>
          <w:sz w:val="28"/>
          <w:szCs w:val="28"/>
        </w:rPr>
        <w:t xml:space="preserve"> </w:t>
      </w:r>
      <w:r w:rsidR="00206F05" w:rsidRPr="007823C9">
        <w:rPr>
          <w:rStyle w:val="FontStyle14"/>
          <w:sz w:val="28"/>
          <w:szCs w:val="28"/>
        </w:rPr>
        <w:t xml:space="preserve">образовательных </w:t>
      </w:r>
      <w:r w:rsidR="001B5388" w:rsidRPr="007823C9">
        <w:rPr>
          <w:rStyle w:val="FontStyle14"/>
          <w:sz w:val="28"/>
          <w:szCs w:val="28"/>
        </w:rPr>
        <w:t xml:space="preserve"> </w:t>
      </w:r>
      <w:r w:rsidR="000D0ED1" w:rsidRPr="007823C9">
        <w:rPr>
          <w:rStyle w:val="FontStyle14"/>
          <w:sz w:val="28"/>
          <w:szCs w:val="28"/>
        </w:rPr>
        <w:t xml:space="preserve"> </w:t>
      </w:r>
      <w:r w:rsidR="005C5EDC" w:rsidRPr="007823C9">
        <w:rPr>
          <w:rStyle w:val="FontStyle14"/>
          <w:sz w:val="28"/>
          <w:szCs w:val="28"/>
        </w:rPr>
        <w:t>учреждений и</w:t>
      </w:r>
      <w:r w:rsidR="004B191D" w:rsidRPr="007823C9">
        <w:rPr>
          <w:rStyle w:val="FontStyle14"/>
          <w:sz w:val="28"/>
          <w:szCs w:val="28"/>
        </w:rPr>
        <w:t xml:space="preserve"> учреждений дополнительного </w:t>
      </w:r>
      <w:r w:rsidR="005C5EDC" w:rsidRPr="007823C9">
        <w:rPr>
          <w:rStyle w:val="FontStyle14"/>
          <w:sz w:val="28"/>
          <w:szCs w:val="28"/>
        </w:rPr>
        <w:t>образования города</w:t>
      </w:r>
      <w:r w:rsidR="00206F05" w:rsidRPr="007823C9">
        <w:rPr>
          <w:rStyle w:val="FontStyle14"/>
          <w:sz w:val="28"/>
          <w:szCs w:val="28"/>
        </w:rPr>
        <w:t>.</w:t>
      </w:r>
    </w:p>
    <w:p w:rsidR="00B27D4E" w:rsidRPr="008E3E45" w:rsidRDefault="005C5EDC" w:rsidP="00603570">
      <w:pPr>
        <w:pStyle w:val="Style5"/>
        <w:widowControl/>
        <w:numPr>
          <w:ilvl w:val="0"/>
          <w:numId w:val="1"/>
        </w:numPr>
        <w:tabs>
          <w:tab w:val="left" w:pos="67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8E3E45">
        <w:rPr>
          <w:rStyle w:val="FontStyle13"/>
          <w:sz w:val="28"/>
          <w:szCs w:val="28"/>
        </w:rPr>
        <w:t>Конкурс проводится</w:t>
      </w:r>
      <w:r w:rsidR="00AA0C32" w:rsidRPr="008E3E45">
        <w:rPr>
          <w:rStyle w:val="FontStyle13"/>
          <w:sz w:val="28"/>
          <w:szCs w:val="28"/>
        </w:rPr>
        <w:t xml:space="preserve"> </w:t>
      </w:r>
      <w:r w:rsidR="005B4EF6" w:rsidRPr="008E3E45">
        <w:rPr>
          <w:rStyle w:val="FontStyle13"/>
          <w:sz w:val="28"/>
          <w:szCs w:val="28"/>
        </w:rPr>
        <w:t>по инициативе Исполнительного комитета города</w:t>
      </w:r>
      <w:r w:rsidR="00AA0C32" w:rsidRPr="008E3E45">
        <w:rPr>
          <w:rStyle w:val="FontStyle13"/>
          <w:sz w:val="28"/>
          <w:szCs w:val="28"/>
        </w:rPr>
        <w:t xml:space="preserve"> и Городского Совета Учащихся</w:t>
      </w:r>
      <w:r w:rsidR="00206F05" w:rsidRPr="008E3E45">
        <w:rPr>
          <w:rStyle w:val="FontStyle13"/>
          <w:sz w:val="28"/>
          <w:szCs w:val="28"/>
        </w:rPr>
        <w:t>.</w:t>
      </w:r>
    </w:p>
    <w:p w:rsidR="00B27D4E" w:rsidRPr="007823C9" w:rsidRDefault="00B27D4E" w:rsidP="00603570">
      <w:pPr>
        <w:pStyle w:val="Style5"/>
        <w:widowControl/>
        <w:numPr>
          <w:ilvl w:val="0"/>
          <w:numId w:val="1"/>
        </w:numPr>
        <w:tabs>
          <w:tab w:val="left" w:pos="67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7823C9">
        <w:rPr>
          <w:rStyle w:val="FontStyle13"/>
          <w:sz w:val="28"/>
          <w:szCs w:val="28"/>
        </w:rPr>
        <w:t xml:space="preserve">Организатор Конкурса </w:t>
      </w:r>
      <w:r w:rsidR="005C5EDC" w:rsidRPr="007823C9">
        <w:rPr>
          <w:rStyle w:val="FontStyle13"/>
          <w:sz w:val="28"/>
          <w:szCs w:val="28"/>
        </w:rPr>
        <w:t>– управление</w:t>
      </w:r>
      <w:r w:rsidR="00A17B1F" w:rsidRPr="007823C9">
        <w:rPr>
          <w:rStyle w:val="FontStyle13"/>
          <w:sz w:val="28"/>
          <w:szCs w:val="28"/>
        </w:rPr>
        <w:t xml:space="preserve"> образования </w:t>
      </w:r>
      <w:r w:rsidR="002A3B1B">
        <w:rPr>
          <w:rStyle w:val="FontStyle13"/>
          <w:sz w:val="28"/>
          <w:szCs w:val="28"/>
        </w:rPr>
        <w:t xml:space="preserve">и по делам молодежи </w:t>
      </w:r>
      <w:r w:rsidR="00A17B1F" w:rsidRPr="007823C9">
        <w:rPr>
          <w:rStyle w:val="FontStyle13"/>
          <w:sz w:val="28"/>
          <w:szCs w:val="28"/>
        </w:rPr>
        <w:t>Исполнительного комитета города</w:t>
      </w:r>
      <w:r w:rsidR="00EE21AD">
        <w:rPr>
          <w:rStyle w:val="FontStyle13"/>
          <w:sz w:val="28"/>
          <w:szCs w:val="28"/>
        </w:rPr>
        <w:t>, Администрации районов.</w:t>
      </w:r>
    </w:p>
    <w:p w:rsidR="00B27D4E" w:rsidRPr="007823C9" w:rsidRDefault="00B27D4E" w:rsidP="00603570">
      <w:pPr>
        <w:pStyle w:val="Style5"/>
        <w:widowControl/>
        <w:numPr>
          <w:ilvl w:val="0"/>
          <w:numId w:val="1"/>
        </w:numPr>
        <w:tabs>
          <w:tab w:val="left" w:pos="672"/>
        </w:tabs>
        <w:spacing w:line="240" w:lineRule="auto"/>
        <w:ind w:right="19" w:firstLine="709"/>
        <w:rPr>
          <w:sz w:val="28"/>
          <w:szCs w:val="28"/>
        </w:rPr>
      </w:pPr>
      <w:r w:rsidRPr="007823C9">
        <w:rPr>
          <w:rStyle w:val="FontStyle13"/>
          <w:sz w:val="28"/>
          <w:szCs w:val="28"/>
        </w:rPr>
        <w:t>Информация о Конкурсе</w:t>
      </w:r>
      <w:r w:rsidR="001B5388" w:rsidRPr="007823C9">
        <w:rPr>
          <w:rStyle w:val="FontStyle13"/>
          <w:sz w:val="28"/>
          <w:szCs w:val="28"/>
        </w:rPr>
        <w:t xml:space="preserve"> размещается на официальном </w:t>
      </w:r>
      <w:r w:rsidR="005C5EDC" w:rsidRPr="007823C9">
        <w:rPr>
          <w:rStyle w:val="FontStyle13"/>
          <w:sz w:val="28"/>
          <w:szCs w:val="28"/>
        </w:rPr>
        <w:t>сайте города</w:t>
      </w:r>
      <w:r w:rsidR="00EE21AD">
        <w:rPr>
          <w:rStyle w:val="FontStyle13"/>
          <w:sz w:val="28"/>
          <w:szCs w:val="28"/>
        </w:rPr>
        <w:t xml:space="preserve"> Набережные Челны.</w:t>
      </w:r>
    </w:p>
    <w:p w:rsidR="002A3B1B" w:rsidRDefault="002A3B1B" w:rsidP="00603570">
      <w:pPr>
        <w:pStyle w:val="Style6"/>
        <w:widowControl/>
        <w:ind w:right="19" w:firstLine="709"/>
        <w:jc w:val="both"/>
        <w:rPr>
          <w:rStyle w:val="FontStyle12"/>
          <w:sz w:val="28"/>
          <w:szCs w:val="28"/>
        </w:rPr>
      </w:pPr>
    </w:p>
    <w:p w:rsidR="004F58A2" w:rsidRPr="007823C9" w:rsidRDefault="00B27D4E" w:rsidP="004156E6">
      <w:pPr>
        <w:pStyle w:val="Style6"/>
        <w:widowControl/>
        <w:ind w:right="19" w:firstLine="709"/>
        <w:jc w:val="center"/>
        <w:rPr>
          <w:rStyle w:val="FontStyle12"/>
          <w:sz w:val="28"/>
          <w:szCs w:val="28"/>
        </w:rPr>
      </w:pPr>
      <w:r w:rsidRPr="007823C9">
        <w:rPr>
          <w:rStyle w:val="FontStyle12"/>
          <w:sz w:val="28"/>
          <w:szCs w:val="28"/>
        </w:rPr>
        <w:t xml:space="preserve">2. Цель </w:t>
      </w:r>
      <w:r w:rsidR="00206F05" w:rsidRPr="007823C9">
        <w:rPr>
          <w:rStyle w:val="FontStyle12"/>
          <w:sz w:val="28"/>
          <w:szCs w:val="28"/>
        </w:rPr>
        <w:t xml:space="preserve">и задачи </w:t>
      </w:r>
      <w:r w:rsidRPr="007823C9">
        <w:rPr>
          <w:rStyle w:val="FontStyle12"/>
          <w:sz w:val="28"/>
          <w:szCs w:val="28"/>
        </w:rPr>
        <w:t>Конкурса</w:t>
      </w:r>
    </w:p>
    <w:p w:rsidR="004F58A2" w:rsidRPr="007823C9" w:rsidRDefault="00206F05" w:rsidP="00603570">
      <w:pPr>
        <w:pStyle w:val="Style6"/>
        <w:widowControl/>
        <w:ind w:right="19" w:firstLine="709"/>
        <w:jc w:val="both"/>
        <w:rPr>
          <w:rStyle w:val="FontStyle12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 </w:t>
      </w:r>
      <w:r w:rsidR="004F58A2" w:rsidRPr="007823C9">
        <w:rPr>
          <w:sz w:val="28"/>
          <w:szCs w:val="28"/>
        </w:rPr>
        <w:t xml:space="preserve"> </w:t>
      </w:r>
      <w:r w:rsidR="000D0ED1" w:rsidRPr="007823C9">
        <w:rPr>
          <w:sz w:val="28"/>
          <w:szCs w:val="28"/>
        </w:rPr>
        <w:t>2</w:t>
      </w:r>
      <w:r w:rsidR="004F58A2" w:rsidRPr="007823C9">
        <w:rPr>
          <w:sz w:val="28"/>
          <w:szCs w:val="28"/>
        </w:rPr>
        <w:t xml:space="preserve">.1. </w:t>
      </w:r>
      <w:r w:rsidRPr="007823C9">
        <w:rPr>
          <w:sz w:val="28"/>
          <w:szCs w:val="28"/>
        </w:rPr>
        <w:t xml:space="preserve"> </w:t>
      </w:r>
      <w:r w:rsidR="004F58A2" w:rsidRPr="007823C9">
        <w:rPr>
          <w:sz w:val="28"/>
          <w:szCs w:val="28"/>
        </w:rPr>
        <w:t>Данный конкурс проводи</w:t>
      </w:r>
      <w:r w:rsidR="00FD43D4">
        <w:rPr>
          <w:sz w:val="28"/>
          <w:szCs w:val="28"/>
        </w:rPr>
        <w:t>тся в рамках встречи Нового 201</w:t>
      </w:r>
      <w:r w:rsidR="00AA0C32">
        <w:rPr>
          <w:sz w:val="28"/>
          <w:szCs w:val="28"/>
        </w:rPr>
        <w:t>5</w:t>
      </w:r>
      <w:r w:rsidR="004F58A2" w:rsidRPr="007823C9">
        <w:rPr>
          <w:sz w:val="28"/>
          <w:szCs w:val="28"/>
        </w:rPr>
        <w:t xml:space="preserve"> </w:t>
      </w:r>
      <w:r w:rsidR="001A734C" w:rsidRPr="007823C9">
        <w:rPr>
          <w:sz w:val="28"/>
          <w:szCs w:val="28"/>
        </w:rPr>
        <w:t>года, с</w:t>
      </w:r>
      <w:r w:rsidR="004F58A2" w:rsidRPr="007823C9">
        <w:rPr>
          <w:sz w:val="28"/>
          <w:szCs w:val="28"/>
        </w:rPr>
        <w:t xml:space="preserve"> целью повышения культуры оформления, выявления лучших и оригинальных образцов оформления </w:t>
      </w:r>
      <w:r w:rsidR="001B5388" w:rsidRPr="007823C9">
        <w:rPr>
          <w:sz w:val="28"/>
          <w:szCs w:val="28"/>
        </w:rPr>
        <w:t xml:space="preserve"> </w:t>
      </w:r>
      <w:r w:rsidR="004F58A2" w:rsidRPr="007823C9">
        <w:rPr>
          <w:sz w:val="28"/>
          <w:szCs w:val="28"/>
        </w:rPr>
        <w:t xml:space="preserve"> </w:t>
      </w:r>
      <w:r w:rsidR="001A734C" w:rsidRPr="007823C9">
        <w:rPr>
          <w:sz w:val="28"/>
          <w:szCs w:val="28"/>
        </w:rPr>
        <w:t>помещений образовательных</w:t>
      </w:r>
      <w:r w:rsidR="004F58A2" w:rsidRPr="007823C9">
        <w:rPr>
          <w:sz w:val="28"/>
          <w:szCs w:val="28"/>
        </w:rPr>
        <w:t xml:space="preserve"> учреждений города Набережные Челны.</w:t>
      </w:r>
    </w:p>
    <w:p w:rsidR="00206F05" w:rsidRPr="007823C9" w:rsidRDefault="000D0ED1" w:rsidP="00603570">
      <w:pPr>
        <w:pStyle w:val="Style5"/>
        <w:widowControl/>
        <w:tabs>
          <w:tab w:val="left" w:pos="682"/>
        </w:tabs>
        <w:spacing w:line="240" w:lineRule="auto"/>
        <w:ind w:right="5" w:firstLine="0"/>
        <w:rPr>
          <w:sz w:val="28"/>
          <w:szCs w:val="28"/>
        </w:rPr>
      </w:pPr>
      <w:r w:rsidRPr="007823C9">
        <w:rPr>
          <w:sz w:val="28"/>
          <w:szCs w:val="28"/>
        </w:rPr>
        <w:t xml:space="preserve">              2.2. </w:t>
      </w:r>
      <w:r w:rsidR="004F58A2" w:rsidRPr="007823C9">
        <w:rPr>
          <w:sz w:val="28"/>
          <w:szCs w:val="28"/>
        </w:rPr>
        <w:t>З</w:t>
      </w:r>
      <w:r w:rsidR="00206F05" w:rsidRPr="007823C9">
        <w:rPr>
          <w:sz w:val="28"/>
          <w:szCs w:val="28"/>
        </w:rPr>
        <w:t>адачами конкурса являются: выявление лучших художественно-оформительских решений по созданию эстетически привлекательной новогодней среды; развитие и поощрение художественного творчества уч</w:t>
      </w:r>
      <w:r w:rsidR="004F58A2" w:rsidRPr="007823C9">
        <w:rPr>
          <w:sz w:val="28"/>
          <w:szCs w:val="28"/>
        </w:rPr>
        <w:t xml:space="preserve">астников новогодних мероприятий; развитие творческих способностей детей. </w:t>
      </w:r>
    </w:p>
    <w:p w:rsidR="00B27D4E" w:rsidRPr="007823C9" w:rsidRDefault="004F58A2" w:rsidP="00603570">
      <w:pPr>
        <w:pStyle w:val="Style5"/>
        <w:widowControl/>
        <w:tabs>
          <w:tab w:val="left" w:pos="682"/>
        </w:tabs>
        <w:spacing w:line="240" w:lineRule="auto"/>
        <w:ind w:right="5" w:firstLine="709"/>
        <w:rPr>
          <w:rStyle w:val="FontStyle14"/>
          <w:sz w:val="28"/>
          <w:szCs w:val="28"/>
        </w:rPr>
      </w:pPr>
      <w:r w:rsidRPr="007823C9">
        <w:rPr>
          <w:sz w:val="28"/>
          <w:szCs w:val="28"/>
        </w:rPr>
        <w:t xml:space="preserve"> </w:t>
      </w:r>
    </w:p>
    <w:p w:rsidR="00B27D4E" w:rsidRPr="007823C9" w:rsidRDefault="000D0ED1" w:rsidP="004156E6">
      <w:pPr>
        <w:pStyle w:val="Style6"/>
        <w:widowControl/>
        <w:ind w:right="24" w:firstLine="709"/>
        <w:jc w:val="center"/>
        <w:rPr>
          <w:rStyle w:val="FontStyle13"/>
          <w:b/>
          <w:bCs/>
          <w:sz w:val="28"/>
          <w:szCs w:val="28"/>
        </w:rPr>
      </w:pPr>
      <w:r w:rsidRPr="007823C9">
        <w:rPr>
          <w:rStyle w:val="FontStyle13"/>
          <w:b/>
          <w:bCs/>
          <w:sz w:val="28"/>
          <w:szCs w:val="28"/>
        </w:rPr>
        <w:t>3</w:t>
      </w:r>
      <w:r w:rsidR="00B27D4E" w:rsidRPr="007823C9">
        <w:rPr>
          <w:rStyle w:val="FontStyle13"/>
          <w:b/>
          <w:bCs/>
          <w:sz w:val="28"/>
          <w:szCs w:val="28"/>
        </w:rPr>
        <w:t>. Условия, сроки и порядок проведения Конкурса</w:t>
      </w:r>
    </w:p>
    <w:p w:rsidR="00B27D4E" w:rsidRPr="007823C9" w:rsidRDefault="000D0ED1" w:rsidP="00603570">
      <w:pPr>
        <w:pStyle w:val="Style7"/>
        <w:widowControl/>
        <w:spacing w:line="240" w:lineRule="auto"/>
        <w:ind w:firstLine="709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>3</w:t>
      </w:r>
      <w:r w:rsidR="00B27D4E" w:rsidRPr="007823C9">
        <w:rPr>
          <w:rStyle w:val="FontStyle14"/>
          <w:sz w:val="28"/>
          <w:szCs w:val="28"/>
        </w:rPr>
        <w:t xml:space="preserve">.1. Право на участие в Конкурсе </w:t>
      </w:r>
      <w:r w:rsidR="001A734C" w:rsidRPr="007823C9">
        <w:rPr>
          <w:rStyle w:val="FontStyle14"/>
          <w:sz w:val="28"/>
          <w:szCs w:val="28"/>
        </w:rPr>
        <w:t>имеют все образовательные</w:t>
      </w:r>
      <w:r w:rsidR="001B5388" w:rsidRPr="007823C9">
        <w:rPr>
          <w:rStyle w:val="FontStyle14"/>
          <w:sz w:val="28"/>
          <w:szCs w:val="28"/>
        </w:rPr>
        <w:t xml:space="preserve"> учреждения города</w:t>
      </w:r>
      <w:r w:rsidR="00C21D62">
        <w:rPr>
          <w:rStyle w:val="FontStyle14"/>
          <w:sz w:val="28"/>
          <w:szCs w:val="28"/>
        </w:rPr>
        <w:t xml:space="preserve"> и учреждения дополнительного образования.</w:t>
      </w:r>
    </w:p>
    <w:p w:rsidR="00B27D4E" w:rsidRPr="007823C9" w:rsidRDefault="000D0ED1" w:rsidP="00603570">
      <w:pPr>
        <w:pStyle w:val="Style5"/>
        <w:widowControl/>
        <w:numPr>
          <w:ilvl w:val="1"/>
          <w:numId w:val="23"/>
        </w:numPr>
        <w:tabs>
          <w:tab w:val="left" w:pos="686"/>
        </w:tabs>
        <w:spacing w:line="240" w:lineRule="auto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 </w:t>
      </w:r>
      <w:r w:rsidR="00B27D4E" w:rsidRPr="007823C9">
        <w:rPr>
          <w:rStyle w:val="FontStyle14"/>
          <w:sz w:val="28"/>
          <w:szCs w:val="28"/>
        </w:rPr>
        <w:t>Участники Конкурса делятся на две категории:</w:t>
      </w:r>
    </w:p>
    <w:p w:rsidR="00B27D4E" w:rsidRPr="007823C9" w:rsidRDefault="00AA0C32" w:rsidP="00603570">
      <w:pPr>
        <w:pStyle w:val="Style5"/>
        <w:widowControl/>
        <w:numPr>
          <w:ilvl w:val="0"/>
          <w:numId w:val="5"/>
        </w:numPr>
        <w:tabs>
          <w:tab w:val="left" w:pos="413"/>
        </w:tabs>
        <w:spacing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 </w:t>
      </w:r>
      <w:r w:rsidR="00B27D4E" w:rsidRPr="007823C9">
        <w:rPr>
          <w:rStyle w:val="FontStyle15"/>
          <w:sz w:val="28"/>
          <w:szCs w:val="28"/>
        </w:rPr>
        <w:t xml:space="preserve">категория: </w:t>
      </w:r>
      <w:r w:rsidR="004F58A2" w:rsidRPr="007823C9">
        <w:rPr>
          <w:rStyle w:val="FontStyle14"/>
          <w:sz w:val="28"/>
          <w:szCs w:val="28"/>
        </w:rPr>
        <w:t>общеобразовательные школы</w:t>
      </w:r>
    </w:p>
    <w:p w:rsidR="00B27D4E" w:rsidRPr="007823C9" w:rsidRDefault="00AA0C32" w:rsidP="00603570">
      <w:pPr>
        <w:pStyle w:val="Style5"/>
        <w:widowControl/>
        <w:numPr>
          <w:ilvl w:val="0"/>
          <w:numId w:val="5"/>
        </w:numPr>
        <w:tabs>
          <w:tab w:val="left" w:pos="408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15"/>
          <w:sz w:val="28"/>
          <w:szCs w:val="28"/>
        </w:rPr>
        <w:t xml:space="preserve"> </w:t>
      </w:r>
      <w:r w:rsidR="00B27D4E" w:rsidRPr="007823C9">
        <w:rPr>
          <w:rStyle w:val="FontStyle15"/>
          <w:sz w:val="28"/>
          <w:szCs w:val="28"/>
        </w:rPr>
        <w:t xml:space="preserve">категория: </w:t>
      </w:r>
      <w:r w:rsidR="004F58A2" w:rsidRPr="007823C9">
        <w:rPr>
          <w:rStyle w:val="FontStyle14"/>
          <w:sz w:val="28"/>
          <w:szCs w:val="28"/>
        </w:rPr>
        <w:t>учреждения дополнительного образования детей</w:t>
      </w:r>
      <w:r w:rsidR="008335C8" w:rsidRPr="007823C9">
        <w:rPr>
          <w:rStyle w:val="FontStyle14"/>
          <w:sz w:val="28"/>
          <w:szCs w:val="28"/>
        </w:rPr>
        <w:t>.</w:t>
      </w:r>
    </w:p>
    <w:p w:rsidR="00BE24B6" w:rsidRPr="007823C9" w:rsidRDefault="008335C8" w:rsidP="00603570">
      <w:pPr>
        <w:pStyle w:val="Style5"/>
        <w:widowControl/>
        <w:numPr>
          <w:ilvl w:val="1"/>
          <w:numId w:val="23"/>
        </w:numPr>
        <w:tabs>
          <w:tab w:val="left" w:pos="677"/>
        </w:tabs>
        <w:spacing w:line="240" w:lineRule="auto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 </w:t>
      </w:r>
      <w:r w:rsidR="00B27D4E" w:rsidRPr="007823C9">
        <w:rPr>
          <w:rStyle w:val="FontStyle14"/>
          <w:sz w:val="28"/>
          <w:szCs w:val="28"/>
        </w:rPr>
        <w:t xml:space="preserve">Конкурс проводится </w:t>
      </w:r>
      <w:r w:rsidR="00DA3F81">
        <w:rPr>
          <w:rStyle w:val="FontStyle14"/>
          <w:sz w:val="28"/>
          <w:szCs w:val="28"/>
        </w:rPr>
        <w:t xml:space="preserve">  с </w:t>
      </w:r>
      <w:r w:rsidR="001D6C49">
        <w:rPr>
          <w:rStyle w:val="FontStyle14"/>
          <w:sz w:val="28"/>
          <w:szCs w:val="28"/>
        </w:rPr>
        <w:t>0</w:t>
      </w:r>
      <w:r w:rsidR="002F063F">
        <w:rPr>
          <w:rStyle w:val="FontStyle14"/>
          <w:sz w:val="28"/>
          <w:szCs w:val="28"/>
        </w:rPr>
        <w:t>1</w:t>
      </w:r>
      <w:r w:rsidR="00BE24B6" w:rsidRPr="007823C9">
        <w:rPr>
          <w:rStyle w:val="FontStyle14"/>
          <w:sz w:val="28"/>
          <w:szCs w:val="28"/>
        </w:rPr>
        <w:t>.12.20</w:t>
      </w:r>
      <w:r w:rsidR="001B5388" w:rsidRPr="007823C9">
        <w:rPr>
          <w:rStyle w:val="FontStyle14"/>
          <w:sz w:val="28"/>
          <w:szCs w:val="28"/>
        </w:rPr>
        <w:t>1</w:t>
      </w:r>
      <w:r w:rsidR="00AA0C32">
        <w:rPr>
          <w:rStyle w:val="FontStyle14"/>
          <w:sz w:val="28"/>
          <w:szCs w:val="28"/>
        </w:rPr>
        <w:t xml:space="preserve">4 </w:t>
      </w:r>
      <w:r w:rsidR="00065F38">
        <w:rPr>
          <w:rStyle w:val="FontStyle14"/>
          <w:sz w:val="28"/>
          <w:szCs w:val="28"/>
        </w:rPr>
        <w:t>г. по 25</w:t>
      </w:r>
      <w:r w:rsidR="00BE24B6" w:rsidRPr="007823C9">
        <w:rPr>
          <w:rStyle w:val="FontStyle14"/>
          <w:sz w:val="28"/>
          <w:szCs w:val="28"/>
        </w:rPr>
        <w:t xml:space="preserve">.12. </w:t>
      </w:r>
      <w:r w:rsidR="00065F38">
        <w:rPr>
          <w:rStyle w:val="FontStyle14"/>
          <w:sz w:val="28"/>
          <w:szCs w:val="28"/>
        </w:rPr>
        <w:t>201</w:t>
      </w:r>
      <w:r w:rsidR="00AA0C32">
        <w:rPr>
          <w:rStyle w:val="FontStyle14"/>
          <w:sz w:val="28"/>
          <w:szCs w:val="28"/>
        </w:rPr>
        <w:t>4</w:t>
      </w:r>
      <w:r w:rsidR="00B27D4E" w:rsidRPr="007823C9">
        <w:rPr>
          <w:rStyle w:val="FontStyle14"/>
          <w:sz w:val="28"/>
          <w:szCs w:val="28"/>
        </w:rPr>
        <w:t>г.</w:t>
      </w:r>
      <w:r w:rsidR="00BE24B6" w:rsidRPr="007823C9">
        <w:rPr>
          <w:rStyle w:val="FontStyle14"/>
          <w:sz w:val="28"/>
          <w:szCs w:val="28"/>
        </w:rPr>
        <w:t xml:space="preserve">                            </w:t>
      </w:r>
    </w:p>
    <w:p w:rsidR="00BE24B6" w:rsidRPr="007823C9" w:rsidRDefault="00BE24B6" w:rsidP="00603570">
      <w:pPr>
        <w:ind w:left="1260"/>
        <w:jc w:val="both"/>
        <w:rPr>
          <w:sz w:val="28"/>
          <w:szCs w:val="28"/>
        </w:rPr>
      </w:pPr>
      <w:r w:rsidRPr="007823C9">
        <w:rPr>
          <w:sz w:val="28"/>
          <w:szCs w:val="28"/>
        </w:rPr>
        <w:t>1 этап (</w:t>
      </w:r>
      <w:r w:rsidR="0015662C">
        <w:rPr>
          <w:color w:val="000000"/>
          <w:sz w:val="28"/>
          <w:szCs w:val="28"/>
        </w:rPr>
        <w:t>01</w:t>
      </w:r>
      <w:r w:rsidR="006B444D">
        <w:rPr>
          <w:color w:val="000000"/>
          <w:sz w:val="28"/>
          <w:szCs w:val="28"/>
        </w:rPr>
        <w:t xml:space="preserve"> – </w:t>
      </w:r>
      <w:r w:rsidR="00AA0C32">
        <w:rPr>
          <w:color w:val="000000"/>
          <w:sz w:val="28"/>
          <w:szCs w:val="28"/>
        </w:rPr>
        <w:t>15</w:t>
      </w:r>
      <w:r w:rsidRPr="00B57E3B">
        <w:rPr>
          <w:color w:val="000000"/>
          <w:sz w:val="28"/>
          <w:szCs w:val="28"/>
        </w:rPr>
        <w:t xml:space="preserve"> декабря</w:t>
      </w:r>
      <w:r w:rsidR="003D169F">
        <w:rPr>
          <w:sz w:val="28"/>
          <w:szCs w:val="28"/>
        </w:rPr>
        <w:t xml:space="preserve">) – </w:t>
      </w:r>
      <w:r w:rsidR="0043690D">
        <w:rPr>
          <w:sz w:val="28"/>
          <w:szCs w:val="28"/>
        </w:rPr>
        <w:t xml:space="preserve">школьный </w:t>
      </w:r>
      <w:r w:rsidR="00F66F6C">
        <w:rPr>
          <w:sz w:val="28"/>
          <w:szCs w:val="28"/>
        </w:rPr>
        <w:t>этап -</w:t>
      </w:r>
      <w:r w:rsidR="0043690D">
        <w:rPr>
          <w:sz w:val="28"/>
          <w:szCs w:val="28"/>
        </w:rPr>
        <w:t xml:space="preserve"> </w:t>
      </w:r>
      <w:r w:rsidR="003D169F">
        <w:rPr>
          <w:sz w:val="28"/>
          <w:szCs w:val="28"/>
        </w:rPr>
        <w:t xml:space="preserve">оформление </w:t>
      </w:r>
      <w:r w:rsidRPr="007823C9">
        <w:rPr>
          <w:sz w:val="28"/>
          <w:szCs w:val="28"/>
        </w:rPr>
        <w:t xml:space="preserve">классных </w:t>
      </w:r>
      <w:r w:rsidR="00F66F6C" w:rsidRPr="007823C9">
        <w:rPr>
          <w:sz w:val="28"/>
          <w:szCs w:val="28"/>
        </w:rPr>
        <w:t>кабинетов, оформление</w:t>
      </w:r>
      <w:r w:rsidR="008335C8" w:rsidRPr="007823C9">
        <w:rPr>
          <w:sz w:val="28"/>
          <w:szCs w:val="28"/>
        </w:rPr>
        <w:t xml:space="preserve"> </w:t>
      </w:r>
      <w:r w:rsidRPr="007823C9">
        <w:rPr>
          <w:sz w:val="28"/>
          <w:szCs w:val="28"/>
        </w:rPr>
        <w:t xml:space="preserve">фойе, </w:t>
      </w:r>
      <w:r w:rsidR="0043690D">
        <w:rPr>
          <w:sz w:val="28"/>
          <w:szCs w:val="28"/>
        </w:rPr>
        <w:t>актового или спортивного залов</w:t>
      </w:r>
      <w:r w:rsidRPr="007823C9">
        <w:rPr>
          <w:sz w:val="28"/>
          <w:szCs w:val="28"/>
        </w:rPr>
        <w:t>.</w:t>
      </w:r>
    </w:p>
    <w:p w:rsidR="00BE24B6" w:rsidRPr="007823C9" w:rsidRDefault="0015662C" w:rsidP="00603570">
      <w:pPr>
        <w:ind w:left="1260"/>
        <w:jc w:val="both"/>
        <w:rPr>
          <w:sz w:val="28"/>
          <w:szCs w:val="28"/>
        </w:rPr>
      </w:pPr>
      <w:r w:rsidRPr="008E3E45">
        <w:rPr>
          <w:sz w:val="28"/>
          <w:szCs w:val="28"/>
        </w:rPr>
        <w:t>2 этап (1</w:t>
      </w:r>
      <w:r w:rsidR="00AA0C32" w:rsidRPr="008E3E45">
        <w:rPr>
          <w:sz w:val="28"/>
          <w:szCs w:val="28"/>
        </w:rPr>
        <w:t>5</w:t>
      </w:r>
      <w:r w:rsidRPr="008E3E45">
        <w:rPr>
          <w:sz w:val="28"/>
          <w:szCs w:val="28"/>
        </w:rPr>
        <w:t xml:space="preserve"> - 2</w:t>
      </w:r>
      <w:r w:rsidR="00AA0C32" w:rsidRPr="008E3E45">
        <w:rPr>
          <w:sz w:val="28"/>
          <w:szCs w:val="28"/>
        </w:rPr>
        <w:t>5</w:t>
      </w:r>
      <w:r w:rsidR="00BE24B6" w:rsidRPr="008E3E45">
        <w:rPr>
          <w:sz w:val="28"/>
          <w:szCs w:val="28"/>
        </w:rPr>
        <w:t xml:space="preserve"> декабря) – </w:t>
      </w:r>
      <w:r w:rsidR="00AA0C32" w:rsidRPr="008E3E45">
        <w:rPr>
          <w:sz w:val="28"/>
          <w:szCs w:val="28"/>
        </w:rPr>
        <w:t>муниципальный этап</w:t>
      </w:r>
      <w:r w:rsidR="00BE24B6" w:rsidRPr="008E3E45">
        <w:rPr>
          <w:sz w:val="28"/>
          <w:szCs w:val="28"/>
        </w:rPr>
        <w:t>;</w:t>
      </w:r>
      <w:r w:rsidR="006B444D">
        <w:rPr>
          <w:sz w:val="28"/>
          <w:szCs w:val="28"/>
        </w:rPr>
        <w:t xml:space="preserve"> </w:t>
      </w:r>
    </w:p>
    <w:p w:rsidR="00BE24B6" w:rsidRPr="008E3E45" w:rsidRDefault="0015662C" w:rsidP="00603570">
      <w:pPr>
        <w:ind w:left="126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lastRenderedPageBreak/>
        <w:t>3 этап (до 29</w:t>
      </w:r>
      <w:r w:rsidR="00BE24B6" w:rsidRPr="00B57E3B">
        <w:rPr>
          <w:sz w:val="28"/>
          <w:szCs w:val="28"/>
        </w:rPr>
        <w:t xml:space="preserve"> декабря</w:t>
      </w:r>
      <w:r w:rsidR="00BE24B6" w:rsidRPr="007823C9">
        <w:rPr>
          <w:sz w:val="28"/>
          <w:szCs w:val="28"/>
        </w:rPr>
        <w:t xml:space="preserve">) – подведение итогов конкурса, награждение </w:t>
      </w:r>
      <w:r w:rsidR="00BE24B6" w:rsidRPr="008E3E45">
        <w:rPr>
          <w:sz w:val="28"/>
          <w:szCs w:val="28"/>
        </w:rPr>
        <w:t>победителей.</w:t>
      </w:r>
      <w:r w:rsidR="00883558" w:rsidRPr="008E3E45">
        <w:rPr>
          <w:sz w:val="28"/>
          <w:szCs w:val="28"/>
        </w:rPr>
        <w:t xml:space="preserve"> </w:t>
      </w:r>
    </w:p>
    <w:p w:rsidR="00B27D4E" w:rsidRPr="008E3E45" w:rsidRDefault="00692D87" w:rsidP="00603570">
      <w:pPr>
        <w:pStyle w:val="Style5"/>
        <w:widowControl/>
        <w:tabs>
          <w:tab w:val="left" w:pos="677"/>
          <w:tab w:val="left" w:pos="3240"/>
        </w:tabs>
        <w:spacing w:line="240" w:lineRule="auto"/>
        <w:ind w:firstLine="0"/>
        <w:rPr>
          <w:rStyle w:val="FontStyle14"/>
          <w:b/>
          <w:sz w:val="28"/>
          <w:szCs w:val="28"/>
        </w:rPr>
      </w:pPr>
      <w:r w:rsidRPr="008E3E45">
        <w:rPr>
          <w:rStyle w:val="FontStyle14"/>
          <w:sz w:val="28"/>
          <w:szCs w:val="28"/>
        </w:rPr>
        <w:tab/>
      </w:r>
      <w:r w:rsidR="00461716" w:rsidRPr="008E3E45">
        <w:rPr>
          <w:rStyle w:val="FontStyle14"/>
          <w:sz w:val="28"/>
          <w:szCs w:val="28"/>
        </w:rPr>
        <w:t>3.4</w:t>
      </w:r>
      <w:r w:rsidR="004C3B31" w:rsidRPr="008E3E45">
        <w:rPr>
          <w:rStyle w:val="FontStyle14"/>
          <w:sz w:val="28"/>
          <w:szCs w:val="28"/>
        </w:rPr>
        <w:t xml:space="preserve"> </w:t>
      </w:r>
      <w:r w:rsidR="00B27D4E" w:rsidRPr="008E3E45">
        <w:rPr>
          <w:rStyle w:val="FontStyle14"/>
          <w:sz w:val="28"/>
          <w:szCs w:val="28"/>
        </w:rPr>
        <w:t xml:space="preserve">Участники Конкурса высылают в Оргкомитет в срок </w:t>
      </w:r>
      <w:r w:rsidR="00B27D4E" w:rsidRPr="008E3E45">
        <w:rPr>
          <w:rStyle w:val="FontStyle14"/>
          <w:b/>
          <w:sz w:val="28"/>
          <w:szCs w:val="28"/>
        </w:rPr>
        <w:t xml:space="preserve">не позднее </w:t>
      </w:r>
      <w:r w:rsidR="00AA0C32" w:rsidRPr="008E3E45">
        <w:rPr>
          <w:rStyle w:val="FontStyle14"/>
          <w:b/>
          <w:sz w:val="28"/>
          <w:szCs w:val="28"/>
        </w:rPr>
        <w:t>25</w:t>
      </w:r>
      <w:r w:rsidR="00BE24B6" w:rsidRPr="008E3E45">
        <w:rPr>
          <w:rStyle w:val="FontStyle14"/>
          <w:b/>
          <w:sz w:val="28"/>
          <w:szCs w:val="28"/>
        </w:rPr>
        <w:t>.12.201</w:t>
      </w:r>
      <w:r w:rsidR="00AA0C32" w:rsidRPr="008E3E45">
        <w:rPr>
          <w:rStyle w:val="FontStyle14"/>
          <w:b/>
          <w:sz w:val="28"/>
          <w:szCs w:val="28"/>
        </w:rPr>
        <w:t>4</w:t>
      </w:r>
      <w:r w:rsidR="00461716" w:rsidRPr="008E3E45">
        <w:rPr>
          <w:rStyle w:val="FontStyle14"/>
          <w:b/>
          <w:sz w:val="28"/>
          <w:szCs w:val="28"/>
        </w:rPr>
        <w:t xml:space="preserve"> </w:t>
      </w:r>
      <w:r w:rsidR="00B27D4E" w:rsidRPr="008E3E45">
        <w:rPr>
          <w:rStyle w:val="FontStyle14"/>
          <w:b/>
          <w:sz w:val="28"/>
          <w:szCs w:val="28"/>
        </w:rPr>
        <w:t xml:space="preserve"> года</w:t>
      </w:r>
      <w:r w:rsidR="00CE7A2A" w:rsidRPr="008E3E45">
        <w:rPr>
          <w:rStyle w:val="FontStyle14"/>
          <w:b/>
          <w:sz w:val="28"/>
          <w:szCs w:val="28"/>
        </w:rPr>
        <w:t xml:space="preserve"> </w:t>
      </w:r>
      <w:r w:rsidR="00CE7A2A" w:rsidRPr="008E3E45">
        <w:rPr>
          <w:rStyle w:val="FontStyle14"/>
          <w:sz w:val="28"/>
          <w:szCs w:val="28"/>
        </w:rPr>
        <w:t>по электронной почте</w:t>
      </w:r>
      <w:r w:rsidR="00CE7A2A" w:rsidRPr="008E3E45">
        <w:rPr>
          <w:rStyle w:val="FontStyle14"/>
          <w:b/>
          <w:sz w:val="28"/>
          <w:szCs w:val="28"/>
        </w:rPr>
        <w:t xml:space="preserve"> </w:t>
      </w:r>
      <w:hyperlink r:id="rId7" w:history="1">
        <w:r w:rsidR="00CE7A2A" w:rsidRPr="008E3E45">
          <w:rPr>
            <w:rStyle w:val="a3"/>
            <w:b/>
            <w:sz w:val="28"/>
            <w:szCs w:val="28"/>
            <w:lang w:val="en-US"/>
          </w:rPr>
          <w:t>gsy</w:t>
        </w:r>
        <w:r w:rsidR="00CE7A2A" w:rsidRPr="008E3E45">
          <w:rPr>
            <w:rStyle w:val="a3"/>
            <w:b/>
            <w:sz w:val="28"/>
            <w:szCs w:val="28"/>
          </w:rPr>
          <w:t>_</w:t>
        </w:r>
        <w:r w:rsidR="00CE7A2A" w:rsidRPr="008E3E45">
          <w:rPr>
            <w:rStyle w:val="a3"/>
            <w:b/>
            <w:sz w:val="28"/>
            <w:szCs w:val="28"/>
            <w:lang w:val="en-US"/>
          </w:rPr>
          <w:t>chelny</w:t>
        </w:r>
        <w:r w:rsidR="00CE7A2A" w:rsidRPr="008E3E45">
          <w:rPr>
            <w:rStyle w:val="a3"/>
            <w:b/>
            <w:sz w:val="28"/>
            <w:szCs w:val="28"/>
          </w:rPr>
          <w:t>@</w:t>
        </w:r>
        <w:r w:rsidR="00CE7A2A" w:rsidRPr="008E3E45">
          <w:rPr>
            <w:rStyle w:val="a3"/>
            <w:b/>
            <w:sz w:val="28"/>
            <w:szCs w:val="28"/>
            <w:lang w:val="en-US"/>
          </w:rPr>
          <w:t>mail</w:t>
        </w:r>
        <w:r w:rsidR="00CE7A2A" w:rsidRPr="008E3E45">
          <w:rPr>
            <w:rStyle w:val="a3"/>
            <w:b/>
            <w:sz w:val="28"/>
            <w:szCs w:val="28"/>
          </w:rPr>
          <w:t>.</w:t>
        </w:r>
        <w:r w:rsidR="00CE7A2A" w:rsidRPr="008E3E45">
          <w:rPr>
            <w:rStyle w:val="a3"/>
            <w:b/>
            <w:sz w:val="28"/>
            <w:szCs w:val="28"/>
            <w:lang w:val="en-US"/>
          </w:rPr>
          <w:t>ru</w:t>
        </w:r>
      </w:hyperlink>
      <w:r w:rsidR="00B27D4E" w:rsidRPr="008E3E45">
        <w:rPr>
          <w:rStyle w:val="FontStyle14"/>
          <w:b/>
          <w:sz w:val="28"/>
          <w:szCs w:val="28"/>
        </w:rPr>
        <w:t>:</w:t>
      </w:r>
    </w:p>
    <w:p w:rsidR="004276A1" w:rsidRDefault="00EB53C9" w:rsidP="00782472">
      <w:pPr>
        <w:pStyle w:val="Style5"/>
        <w:widowControl/>
        <w:tabs>
          <w:tab w:val="left" w:pos="610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8E3E45">
        <w:rPr>
          <w:rStyle w:val="FontStyle14"/>
          <w:sz w:val="28"/>
          <w:szCs w:val="28"/>
        </w:rPr>
        <w:t>1)</w:t>
      </w:r>
      <w:r w:rsidR="005A3101" w:rsidRPr="008E3E45">
        <w:rPr>
          <w:rStyle w:val="FontStyle14"/>
          <w:sz w:val="28"/>
          <w:szCs w:val="28"/>
        </w:rPr>
        <w:t xml:space="preserve"> </w:t>
      </w:r>
      <w:r w:rsidR="00B27D4E" w:rsidRPr="008E3E45">
        <w:rPr>
          <w:rStyle w:val="FontStyle14"/>
          <w:sz w:val="28"/>
          <w:szCs w:val="28"/>
        </w:rPr>
        <w:t xml:space="preserve">Презентацию в формате </w:t>
      </w:r>
      <w:r w:rsidR="00B27D4E" w:rsidRPr="008E3E45">
        <w:rPr>
          <w:rStyle w:val="FontStyle14"/>
          <w:sz w:val="28"/>
          <w:szCs w:val="28"/>
          <w:lang w:val="en-US"/>
        </w:rPr>
        <w:t>Power</w:t>
      </w:r>
      <w:r w:rsidR="00B27D4E" w:rsidRPr="008E3E45">
        <w:rPr>
          <w:rStyle w:val="FontStyle14"/>
          <w:sz w:val="28"/>
          <w:szCs w:val="28"/>
        </w:rPr>
        <w:t xml:space="preserve"> </w:t>
      </w:r>
      <w:r w:rsidR="00B27D4E" w:rsidRPr="008E3E45">
        <w:rPr>
          <w:rStyle w:val="FontStyle14"/>
          <w:sz w:val="28"/>
          <w:szCs w:val="28"/>
          <w:lang w:val="en-US"/>
        </w:rPr>
        <w:t>Point</w:t>
      </w:r>
      <w:r w:rsidR="008335C8" w:rsidRPr="008E3E45">
        <w:rPr>
          <w:rStyle w:val="FontStyle14"/>
          <w:sz w:val="28"/>
          <w:szCs w:val="28"/>
        </w:rPr>
        <w:t>.</w:t>
      </w:r>
      <w:r w:rsidR="00811276" w:rsidRPr="008E3E45">
        <w:rPr>
          <w:rStyle w:val="FontStyle14"/>
          <w:sz w:val="28"/>
          <w:szCs w:val="28"/>
        </w:rPr>
        <w:t xml:space="preserve"> (не более </w:t>
      </w:r>
      <w:r w:rsidR="00AA0C32" w:rsidRPr="008E3E45">
        <w:rPr>
          <w:rStyle w:val="FontStyle14"/>
          <w:sz w:val="28"/>
          <w:szCs w:val="28"/>
        </w:rPr>
        <w:t>10</w:t>
      </w:r>
      <w:r w:rsidR="00811276" w:rsidRPr="008E3E45">
        <w:rPr>
          <w:rStyle w:val="FontStyle14"/>
          <w:sz w:val="28"/>
          <w:szCs w:val="28"/>
        </w:rPr>
        <w:t xml:space="preserve"> слайдов</w:t>
      </w:r>
      <w:r w:rsidR="00811276">
        <w:rPr>
          <w:rStyle w:val="FontStyle14"/>
          <w:sz w:val="28"/>
          <w:szCs w:val="28"/>
        </w:rPr>
        <w:t xml:space="preserve">, оформленных помещений, ставших победителями школьного этапа). </w:t>
      </w:r>
    </w:p>
    <w:p w:rsidR="00206F05" w:rsidRPr="007823C9" w:rsidRDefault="008335C8" w:rsidP="00603570">
      <w:pPr>
        <w:jc w:val="both"/>
        <w:rPr>
          <w:sz w:val="28"/>
          <w:szCs w:val="28"/>
        </w:rPr>
      </w:pPr>
      <w:r w:rsidRPr="007823C9">
        <w:rPr>
          <w:sz w:val="28"/>
          <w:szCs w:val="28"/>
        </w:rPr>
        <w:t xml:space="preserve">             3.5. Конкурс проводится по номинациям</w:t>
      </w:r>
      <w:r w:rsidR="00206F05" w:rsidRPr="007823C9">
        <w:rPr>
          <w:sz w:val="28"/>
          <w:szCs w:val="28"/>
        </w:rPr>
        <w:t>:</w:t>
      </w:r>
    </w:p>
    <w:p w:rsidR="001B5388" w:rsidRPr="007823C9" w:rsidRDefault="001B5388" w:rsidP="00603570">
      <w:pPr>
        <w:jc w:val="both"/>
        <w:rPr>
          <w:sz w:val="28"/>
          <w:szCs w:val="28"/>
        </w:rPr>
      </w:pPr>
      <w:r w:rsidRPr="007823C9">
        <w:rPr>
          <w:sz w:val="28"/>
          <w:szCs w:val="28"/>
        </w:rPr>
        <w:t>-</w:t>
      </w:r>
      <w:r w:rsidR="00AA0C32">
        <w:rPr>
          <w:sz w:val="28"/>
          <w:szCs w:val="28"/>
        </w:rPr>
        <w:t xml:space="preserve"> </w:t>
      </w:r>
      <w:r w:rsidRPr="007823C9">
        <w:rPr>
          <w:sz w:val="28"/>
          <w:szCs w:val="28"/>
        </w:rPr>
        <w:t>оформление учебных кабинетов (техника свободная);</w:t>
      </w:r>
    </w:p>
    <w:p w:rsidR="00BE24B6" w:rsidRPr="007823C9" w:rsidRDefault="00BE24B6" w:rsidP="00603570">
      <w:pPr>
        <w:jc w:val="both"/>
        <w:rPr>
          <w:sz w:val="28"/>
          <w:szCs w:val="28"/>
        </w:rPr>
      </w:pPr>
      <w:r w:rsidRPr="007823C9">
        <w:rPr>
          <w:sz w:val="28"/>
          <w:szCs w:val="28"/>
        </w:rPr>
        <w:t>- оформление фойе</w:t>
      </w:r>
      <w:r w:rsidR="001C7E15">
        <w:rPr>
          <w:sz w:val="28"/>
          <w:szCs w:val="28"/>
        </w:rPr>
        <w:t>, актовых и спортивных залов</w:t>
      </w:r>
      <w:r w:rsidRPr="007823C9">
        <w:rPr>
          <w:sz w:val="28"/>
          <w:szCs w:val="28"/>
        </w:rPr>
        <w:t xml:space="preserve"> (техника свободная);</w:t>
      </w:r>
    </w:p>
    <w:p w:rsidR="00BE24B6" w:rsidRPr="007823C9" w:rsidRDefault="00BE24B6" w:rsidP="00F6140B">
      <w:pPr>
        <w:ind w:firstLine="360"/>
        <w:jc w:val="both"/>
        <w:rPr>
          <w:sz w:val="28"/>
          <w:szCs w:val="28"/>
        </w:rPr>
      </w:pPr>
      <w:r w:rsidRPr="007823C9">
        <w:rPr>
          <w:sz w:val="28"/>
          <w:szCs w:val="28"/>
        </w:rPr>
        <w:t>Обязательное условие</w:t>
      </w:r>
      <w:r w:rsidR="00EB53C9" w:rsidRPr="007823C9">
        <w:rPr>
          <w:sz w:val="28"/>
          <w:szCs w:val="28"/>
        </w:rPr>
        <w:t xml:space="preserve"> для участников </w:t>
      </w:r>
      <w:r w:rsidR="00934987" w:rsidRPr="007823C9">
        <w:rPr>
          <w:sz w:val="28"/>
          <w:szCs w:val="28"/>
        </w:rPr>
        <w:t>конкурса: украшение</w:t>
      </w:r>
      <w:r w:rsidR="002E7E03" w:rsidRPr="007823C9">
        <w:rPr>
          <w:sz w:val="28"/>
          <w:szCs w:val="28"/>
        </w:rPr>
        <w:t xml:space="preserve">, поделки, игрушки должны быть сделаны </w:t>
      </w:r>
      <w:r w:rsidR="00151845" w:rsidRPr="007823C9">
        <w:rPr>
          <w:sz w:val="28"/>
          <w:szCs w:val="28"/>
        </w:rPr>
        <w:t xml:space="preserve">из подручных материалов </w:t>
      </w:r>
      <w:r w:rsidR="002E7E03" w:rsidRPr="007823C9">
        <w:rPr>
          <w:sz w:val="28"/>
          <w:szCs w:val="28"/>
        </w:rPr>
        <w:t>руками детей.</w:t>
      </w:r>
    </w:p>
    <w:p w:rsidR="00205C25" w:rsidRDefault="00205C25" w:rsidP="00603570">
      <w:pPr>
        <w:pStyle w:val="Style6"/>
        <w:widowControl/>
        <w:ind w:right="77"/>
        <w:jc w:val="both"/>
        <w:rPr>
          <w:rStyle w:val="FontStyle13"/>
          <w:b/>
          <w:bCs/>
          <w:sz w:val="28"/>
          <w:szCs w:val="28"/>
        </w:rPr>
      </w:pPr>
    </w:p>
    <w:p w:rsidR="00B27D4E" w:rsidRPr="007823C9" w:rsidRDefault="00B27D4E" w:rsidP="004156E6">
      <w:pPr>
        <w:pStyle w:val="Style6"/>
        <w:widowControl/>
        <w:numPr>
          <w:ilvl w:val="0"/>
          <w:numId w:val="14"/>
        </w:numPr>
        <w:ind w:right="77"/>
        <w:jc w:val="center"/>
        <w:rPr>
          <w:rStyle w:val="FontStyle13"/>
          <w:b/>
          <w:bCs/>
          <w:sz w:val="28"/>
          <w:szCs w:val="28"/>
        </w:rPr>
      </w:pPr>
      <w:r w:rsidRPr="007823C9">
        <w:rPr>
          <w:rStyle w:val="FontStyle13"/>
          <w:b/>
          <w:bCs/>
          <w:sz w:val="28"/>
          <w:szCs w:val="28"/>
        </w:rPr>
        <w:t>Организация Конкурса</w:t>
      </w:r>
    </w:p>
    <w:p w:rsidR="00B27D4E" w:rsidRPr="007823C9" w:rsidRDefault="00B27D4E" w:rsidP="00603570">
      <w:pPr>
        <w:pStyle w:val="Style5"/>
        <w:widowControl/>
        <w:numPr>
          <w:ilvl w:val="1"/>
          <w:numId w:val="14"/>
        </w:numPr>
        <w:spacing w:line="240" w:lineRule="auto"/>
        <w:ind w:left="0" w:right="24" w:firstLine="709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>Для организации и проведения</w:t>
      </w:r>
      <w:r w:rsidR="00FC484A">
        <w:rPr>
          <w:rStyle w:val="FontStyle14"/>
          <w:sz w:val="28"/>
          <w:szCs w:val="28"/>
        </w:rPr>
        <w:t xml:space="preserve"> городского этапа</w:t>
      </w:r>
      <w:r w:rsidRPr="007823C9">
        <w:rPr>
          <w:rStyle w:val="FontStyle14"/>
          <w:sz w:val="28"/>
          <w:szCs w:val="28"/>
        </w:rPr>
        <w:t xml:space="preserve"> Конкурса создаются экспе</w:t>
      </w:r>
      <w:r w:rsidR="004C3B31">
        <w:rPr>
          <w:rStyle w:val="FontStyle14"/>
          <w:sz w:val="28"/>
          <w:szCs w:val="28"/>
        </w:rPr>
        <w:t>ртная конкурсная комиссия</w:t>
      </w:r>
      <w:r w:rsidRPr="007823C9">
        <w:rPr>
          <w:rStyle w:val="FontStyle14"/>
          <w:sz w:val="28"/>
          <w:szCs w:val="28"/>
        </w:rPr>
        <w:t>.</w:t>
      </w:r>
    </w:p>
    <w:p w:rsidR="00B27D4E" w:rsidRPr="007823C9" w:rsidRDefault="00B27D4E" w:rsidP="00603570">
      <w:pPr>
        <w:pStyle w:val="Style7"/>
        <w:widowControl/>
        <w:spacing w:line="240" w:lineRule="auto"/>
        <w:ind w:firstLine="709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>Состав экспе</w:t>
      </w:r>
      <w:r w:rsidR="004C3B31">
        <w:rPr>
          <w:rStyle w:val="FontStyle14"/>
          <w:sz w:val="28"/>
          <w:szCs w:val="28"/>
        </w:rPr>
        <w:t>ртной конкурсной комиссии</w:t>
      </w:r>
      <w:r w:rsidRPr="007823C9">
        <w:rPr>
          <w:rStyle w:val="FontStyle14"/>
          <w:sz w:val="28"/>
          <w:szCs w:val="28"/>
        </w:rPr>
        <w:t xml:space="preserve"> формируется из представителей организатор</w:t>
      </w:r>
      <w:r w:rsidR="001B5388" w:rsidRPr="007823C9">
        <w:rPr>
          <w:rStyle w:val="FontStyle14"/>
          <w:sz w:val="28"/>
          <w:szCs w:val="28"/>
        </w:rPr>
        <w:t>ов Конкурса и приглашенных орга</w:t>
      </w:r>
      <w:r w:rsidRPr="007823C9">
        <w:rPr>
          <w:rStyle w:val="FontStyle14"/>
          <w:sz w:val="28"/>
          <w:szCs w:val="28"/>
        </w:rPr>
        <w:t>низаторами специалистов и утверждается оргкомитетом.</w:t>
      </w:r>
      <w:r w:rsidR="00E83597">
        <w:rPr>
          <w:rStyle w:val="FontStyle14"/>
          <w:sz w:val="28"/>
          <w:szCs w:val="28"/>
        </w:rPr>
        <w:t xml:space="preserve"> Приложение № 2</w:t>
      </w:r>
    </w:p>
    <w:p w:rsidR="00B27D4E" w:rsidRPr="007823C9" w:rsidRDefault="00B27D4E" w:rsidP="00603570">
      <w:pPr>
        <w:pStyle w:val="Style2"/>
        <w:widowControl/>
        <w:numPr>
          <w:ilvl w:val="1"/>
          <w:numId w:val="14"/>
        </w:numPr>
        <w:tabs>
          <w:tab w:val="left" w:pos="686"/>
        </w:tabs>
        <w:ind w:left="0" w:firstLine="709"/>
        <w:jc w:val="both"/>
        <w:rPr>
          <w:rStyle w:val="FontStyle15"/>
          <w:i w:val="0"/>
          <w:iCs w:val="0"/>
          <w:sz w:val="28"/>
          <w:szCs w:val="28"/>
        </w:rPr>
      </w:pPr>
      <w:r w:rsidRPr="007823C9">
        <w:rPr>
          <w:rStyle w:val="FontStyle15"/>
          <w:sz w:val="28"/>
          <w:szCs w:val="28"/>
        </w:rPr>
        <w:t>Оргкомитет:</w:t>
      </w:r>
      <w:r w:rsidR="006345CB">
        <w:rPr>
          <w:rStyle w:val="FontStyle15"/>
          <w:sz w:val="28"/>
          <w:szCs w:val="28"/>
        </w:rPr>
        <w:t xml:space="preserve"> </w:t>
      </w:r>
      <w:r w:rsidR="006345CB" w:rsidRPr="00164A3F">
        <w:rPr>
          <w:rStyle w:val="FontStyle15"/>
          <w:i w:val="0"/>
          <w:sz w:val="28"/>
          <w:szCs w:val="28"/>
        </w:rPr>
        <w:t>Приложение № 1</w:t>
      </w:r>
    </w:p>
    <w:p w:rsidR="00B27D4E" w:rsidRPr="007823C9" w:rsidRDefault="008335C8" w:rsidP="00603570">
      <w:pPr>
        <w:pStyle w:val="Style2"/>
        <w:widowControl/>
        <w:tabs>
          <w:tab w:val="left" w:pos="686"/>
        </w:tabs>
        <w:ind w:left="360"/>
        <w:jc w:val="both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</w:t>
      </w:r>
      <w:r w:rsidR="00B27D4E" w:rsidRPr="007823C9">
        <w:rPr>
          <w:rStyle w:val="FontStyle14"/>
          <w:sz w:val="28"/>
          <w:szCs w:val="28"/>
        </w:rPr>
        <w:t>осуществляет общее руководство организацией и проведением Конкурса;</w:t>
      </w:r>
    </w:p>
    <w:p w:rsidR="00B27D4E" w:rsidRPr="007823C9" w:rsidRDefault="008335C8" w:rsidP="00603570">
      <w:pPr>
        <w:pStyle w:val="Style7"/>
        <w:widowControl/>
        <w:spacing w:line="240" w:lineRule="auto"/>
        <w:ind w:left="36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</w:t>
      </w:r>
      <w:r w:rsidR="00B27D4E" w:rsidRPr="007823C9">
        <w:rPr>
          <w:rStyle w:val="FontStyle14"/>
          <w:sz w:val="28"/>
          <w:szCs w:val="28"/>
        </w:rPr>
        <w:t>представляет на утверждение состав экспе</w:t>
      </w:r>
      <w:r w:rsidR="00E83597">
        <w:rPr>
          <w:rStyle w:val="FontStyle14"/>
          <w:sz w:val="28"/>
          <w:szCs w:val="28"/>
        </w:rPr>
        <w:t xml:space="preserve">ртной конкурсной комиссии </w:t>
      </w:r>
      <w:r w:rsidR="00AA0C32">
        <w:rPr>
          <w:rStyle w:val="FontStyle14"/>
          <w:sz w:val="28"/>
          <w:szCs w:val="28"/>
        </w:rPr>
        <w:t xml:space="preserve"> </w:t>
      </w:r>
      <w:r w:rsidR="00B27D4E" w:rsidRPr="007823C9">
        <w:rPr>
          <w:rStyle w:val="FontStyle14"/>
          <w:sz w:val="28"/>
          <w:szCs w:val="28"/>
        </w:rPr>
        <w:t xml:space="preserve"> Конкурса;</w:t>
      </w:r>
    </w:p>
    <w:p w:rsidR="00B27D4E" w:rsidRPr="007823C9" w:rsidRDefault="008335C8" w:rsidP="00603570">
      <w:pPr>
        <w:pStyle w:val="Style10"/>
        <w:widowControl/>
        <w:tabs>
          <w:tab w:val="left" w:pos="418"/>
        </w:tabs>
        <w:spacing w:line="240" w:lineRule="auto"/>
        <w:ind w:left="360"/>
        <w:jc w:val="both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 </w:t>
      </w:r>
      <w:r w:rsidR="00B27D4E" w:rsidRPr="007823C9">
        <w:rPr>
          <w:rStyle w:val="FontStyle14"/>
          <w:sz w:val="28"/>
          <w:szCs w:val="28"/>
        </w:rPr>
        <w:t xml:space="preserve">организует сбор информации об участниках Конкурса; </w:t>
      </w:r>
    </w:p>
    <w:p w:rsidR="00B27D4E" w:rsidRPr="007823C9" w:rsidRDefault="008335C8" w:rsidP="00603570">
      <w:pPr>
        <w:pStyle w:val="Style10"/>
        <w:widowControl/>
        <w:tabs>
          <w:tab w:val="left" w:pos="418"/>
        </w:tabs>
        <w:spacing w:line="240" w:lineRule="auto"/>
        <w:ind w:left="360"/>
        <w:jc w:val="both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 </w:t>
      </w:r>
      <w:r w:rsidR="00B27D4E" w:rsidRPr="007823C9">
        <w:rPr>
          <w:rStyle w:val="FontStyle14"/>
          <w:sz w:val="28"/>
          <w:szCs w:val="28"/>
        </w:rPr>
        <w:t>освещает в средствах массовой информации ход проведения Конкурса;</w:t>
      </w:r>
    </w:p>
    <w:p w:rsidR="00B27D4E" w:rsidRPr="007823C9" w:rsidRDefault="008335C8" w:rsidP="00603570">
      <w:pPr>
        <w:pStyle w:val="Style5"/>
        <w:widowControl/>
        <w:tabs>
          <w:tab w:val="left" w:pos="418"/>
        </w:tabs>
        <w:spacing w:line="240" w:lineRule="auto"/>
        <w:ind w:left="36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 </w:t>
      </w:r>
      <w:r w:rsidR="00B27D4E" w:rsidRPr="007823C9">
        <w:rPr>
          <w:rStyle w:val="FontStyle14"/>
          <w:sz w:val="28"/>
          <w:szCs w:val="28"/>
        </w:rPr>
        <w:t>проводит консультации по вопросам организации Конкурса;</w:t>
      </w:r>
    </w:p>
    <w:p w:rsidR="00B27D4E" w:rsidRPr="007823C9" w:rsidRDefault="008335C8" w:rsidP="00603570">
      <w:pPr>
        <w:pStyle w:val="Style5"/>
        <w:widowControl/>
        <w:tabs>
          <w:tab w:val="left" w:pos="403"/>
        </w:tabs>
        <w:spacing w:line="240" w:lineRule="auto"/>
        <w:ind w:left="36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</w:t>
      </w:r>
      <w:r w:rsidR="00B27D4E" w:rsidRPr="007823C9">
        <w:rPr>
          <w:rStyle w:val="FontStyle14"/>
          <w:sz w:val="28"/>
          <w:szCs w:val="28"/>
        </w:rPr>
        <w:t>принимает проекты, присланные для участия в Конкурсе, реги</w:t>
      </w:r>
      <w:r w:rsidR="00B27D4E" w:rsidRPr="007823C9">
        <w:rPr>
          <w:rStyle w:val="FontStyle14"/>
          <w:sz w:val="28"/>
          <w:szCs w:val="28"/>
        </w:rPr>
        <w:softHyphen/>
        <w:t>стрирует их и передает в экспертную конкурсную комиссию;</w:t>
      </w:r>
    </w:p>
    <w:p w:rsidR="00B27D4E" w:rsidRDefault="008335C8" w:rsidP="00603570">
      <w:pPr>
        <w:pStyle w:val="Style7"/>
        <w:widowControl/>
        <w:spacing w:line="240" w:lineRule="auto"/>
        <w:ind w:left="36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 </w:t>
      </w:r>
      <w:r w:rsidR="00B27D4E" w:rsidRPr="007823C9">
        <w:rPr>
          <w:rStyle w:val="FontStyle14"/>
          <w:sz w:val="28"/>
          <w:szCs w:val="28"/>
        </w:rPr>
        <w:t>координирует работу экспертной конкурсной комиссии;</w:t>
      </w:r>
    </w:p>
    <w:p w:rsidR="00DB6228" w:rsidRPr="007823C9" w:rsidRDefault="00DB6228" w:rsidP="00DB6228">
      <w:pPr>
        <w:pStyle w:val="Style5"/>
        <w:widowControl/>
        <w:tabs>
          <w:tab w:val="left" w:pos="403"/>
        </w:tabs>
        <w:spacing w:line="240" w:lineRule="auto"/>
        <w:ind w:left="360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- </w:t>
      </w:r>
      <w:r w:rsidRPr="007823C9">
        <w:rPr>
          <w:rStyle w:val="FontStyle14"/>
          <w:sz w:val="28"/>
          <w:szCs w:val="28"/>
        </w:rPr>
        <w:t>составляет заключения о представленных проектах;</w:t>
      </w:r>
    </w:p>
    <w:p w:rsidR="00B27D4E" w:rsidRDefault="00DB6228" w:rsidP="00603570">
      <w:pPr>
        <w:pStyle w:val="Style7"/>
        <w:widowControl/>
        <w:spacing w:line="240" w:lineRule="auto"/>
        <w:ind w:left="360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- </w:t>
      </w:r>
      <w:r w:rsidR="00B27D4E" w:rsidRPr="007823C9">
        <w:rPr>
          <w:rStyle w:val="FontStyle14"/>
          <w:sz w:val="28"/>
          <w:szCs w:val="28"/>
        </w:rPr>
        <w:t>утверждает итоговые документы по определению и награжде</w:t>
      </w:r>
      <w:r w:rsidR="00B27D4E" w:rsidRPr="007823C9">
        <w:rPr>
          <w:rStyle w:val="FontStyle14"/>
          <w:sz w:val="28"/>
          <w:szCs w:val="28"/>
        </w:rPr>
        <w:softHyphen/>
        <w:t>нию победителей;</w:t>
      </w:r>
    </w:p>
    <w:p w:rsidR="00B27D4E" w:rsidRPr="007823C9" w:rsidRDefault="00B27D4E" w:rsidP="00603570">
      <w:pPr>
        <w:pStyle w:val="Style2"/>
        <w:widowControl/>
        <w:numPr>
          <w:ilvl w:val="1"/>
          <w:numId w:val="14"/>
        </w:numPr>
        <w:tabs>
          <w:tab w:val="left" w:pos="672"/>
        </w:tabs>
        <w:ind w:left="0" w:firstLine="709"/>
        <w:jc w:val="both"/>
        <w:rPr>
          <w:rStyle w:val="FontStyle15"/>
          <w:sz w:val="28"/>
          <w:szCs w:val="28"/>
        </w:rPr>
      </w:pPr>
      <w:r w:rsidRPr="007823C9">
        <w:rPr>
          <w:rStyle w:val="FontStyle15"/>
          <w:sz w:val="28"/>
          <w:szCs w:val="28"/>
        </w:rPr>
        <w:t>Экспертная конкурсная комиссия:</w:t>
      </w:r>
    </w:p>
    <w:p w:rsidR="00B27D4E" w:rsidRPr="007823C9" w:rsidRDefault="008335C8" w:rsidP="00603570">
      <w:pPr>
        <w:pStyle w:val="Style5"/>
        <w:widowControl/>
        <w:tabs>
          <w:tab w:val="left" w:pos="403"/>
        </w:tabs>
        <w:spacing w:line="240" w:lineRule="auto"/>
        <w:ind w:left="360" w:right="14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</w:t>
      </w:r>
      <w:r w:rsidR="00B27D4E" w:rsidRPr="007823C9">
        <w:rPr>
          <w:rStyle w:val="FontStyle14"/>
          <w:sz w:val="28"/>
          <w:szCs w:val="28"/>
        </w:rPr>
        <w:t xml:space="preserve">проводит экспертную оценку проектов, представленных на </w:t>
      </w:r>
      <w:r w:rsidR="002E7E03" w:rsidRPr="007823C9">
        <w:rPr>
          <w:rStyle w:val="FontStyle14"/>
          <w:sz w:val="28"/>
          <w:szCs w:val="28"/>
        </w:rPr>
        <w:t xml:space="preserve">  Конкурс</w:t>
      </w:r>
      <w:r w:rsidR="00B27D4E" w:rsidRPr="007823C9">
        <w:rPr>
          <w:rStyle w:val="FontStyle14"/>
          <w:sz w:val="28"/>
          <w:szCs w:val="28"/>
        </w:rPr>
        <w:t>, в соответствии с критериями оценки, определяемыми данным Положением;</w:t>
      </w:r>
    </w:p>
    <w:p w:rsidR="00B27D4E" w:rsidRPr="007823C9" w:rsidRDefault="008335C8" w:rsidP="00603570">
      <w:pPr>
        <w:pStyle w:val="Style5"/>
        <w:widowControl/>
        <w:tabs>
          <w:tab w:val="left" w:pos="403"/>
        </w:tabs>
        <w:spacing w:line="240" w:lineRule="auto"/>
        <w:ind w:left="360" w:right="43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</w:t>
      </w:r>
      <w:r w:rsidR="00167931">
        <w:rPr>
          <w:rStyle w:val="FontStyle14"/>
          <w:sz w:val="28"/>
          <w:szCs w:val="28"/>
        </w:rPr>
        <w:t>отбирает лучший проект</w:t>
      </w:r>
      <w:r w:rsidR="00B27D4E" w:rsidRPr="007823C9">
        <w:rPr>
          <w:rStyle w:val="FontStyle14"/>
          <w:sz w:val="28"/>
          <w:szCs w:val="28"/>
        </w:rPr>
        <w:t xml:space="preserve"> </w:t>
      </w:r>
      <w:r w:rsidR="002E7E03" w:rsidRPr="007823C9">
        <w:rPr>
          <w:rStyle w:val="FontStyle14"/>
          <w:sz w:val="28"/>
          <w:szCs w:val="28"/>
        </w:rPr>
        <w:t>по каждой номинации</w:t>
      </w:r>
      <w:r w:rsidR="00B27D4E" w:rsidRPr="007823C9">
        <w:rPr>
          <w:rStyle w:val="FontStyle14"/>
          <w:sz w:val="28"/>
          <w:szCs w:val="28"/>
        </w:rPr>
        <w:t xml:space="preserve"> и представляет их в жюри Конкурса для определения победителя.</w:t>
      </w:r>
    </w:p>
    <w:p w:rsidR="00B27D4E" w:rsidRPr="007823C9" w:rsidRDefault="00B27D4E" w:rsidP="00603570">
      <w:pPr>
        <w:pStyle w:val="Style2"/>
        <w:widowControl/>
        <w:numPr>
          <w:ilvl w:val="1"/>
          <w:numId w:val="14"/>
        </w:numPr>
        <w:tabs>
          <w:tab w:val="left" w:pos="-1843"/>
        </w:tabs>
        <w:ind w:left="0" w:right="38" w:firstLine="709"/>
        <w:jc w:val="both"/>
        <w:rPr>
          <w:rStyle w:val="FontStyle15"/>
          <w:sz w:val="28"/>
          <w:szCs w:val="28"/>
        </w:rPr>
      </w:pPr>
      <w:r w:rsidRPr="007823C9">
        <w:rPr>
          <w:rStyle w:val="FontStyle15"/>
          <w:sz w:val="28"/>
          <w:szCs w:val="28"/>
        </w:rPr>
        <w:t>Оргкомитет и экспертная конкурсная комиссия обязаны:</w:t>
      </w:r>
    </w:p>
    <w:p w:rsidR="00B27D4E" w:rsidRPr="007823C9" w:rsidRDefault="008335C8" w:rsidP="00603570">
      <w:pPr>
        <w:pStyle w:val="Style5"/>
        <w:widowControl/>
        <w:tabs>
          <w:tab w:val="left" w:pos="403"/>
        </w:tabs>
        <w:spacing w:line="240" w:lineRule="auto"/>
        <w:ind w:left="36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</w:t>
      </w:r>
      <w:r w:rsidR="00B27D4E" w:rsidRPr="007823C9">
        <w:rPr>
          <w:rStyle w:val="FontStyle14"/>
          <w:sz w:val="28"/>
          <w:szCs w:val="28"/>
        </w:rPr>
        <w:t>создать равные условия для всех участников Конкурса;</w:t>
      </w:r>
    </w:p>
    <w:p w:rsidR="00B27D4E" w:rsidRPr="007823C9" w:rsidRDefault="008335C8" w:rsidP="00603570">
      <w:pPr>
        <w:pStyle w:val="Style5"/>
        <w:widowControl/>
        <w:tabs>
          <w:tab w:val="left" w:pos="403"/>
        </w:tabs>
        <w:spacing w:line="240" w:lineRule="auto"/>
        <w:ind w:left="36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</w:t>
      </w:r>
      <w:r w:rsidR="00B27D4E" w:rsidRPr="007823C9">
        <w:rPr>
          <w:rStyle w:val="FontStyle14"/>
          <w:sz w:val="28"/>
          <w:szCs w:val="28"/>
        </w:rPr>
        <w:t>обеспечить гласность в проведении Конкурса;</w:t>
      </w:r>
    </w:p>
    <w:p w:rsidR="00B27D4E" w:rsidRPr="007823C9" w:rsidRDefault="008335C8" w:rsidP="00603570">
      <w:pPr>
        <w:pStyle w:val="Style5"/>
        <w:widowControl/>
        <w:tabs>
          <w:tab w:val="left" w:pos="403"/>
        </w:tabs>
        <w:spacing w:line="240" w:lineRule="auto"/>
        <w:ind w:left="360" w:right="1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-  </w:t>
      </w:r>
      <w:r w:rsidR="00B27D4E" w:rsidRPr="007823C9">
        <w:rPr>
          <w:rStyle w:val="FontStyle14"/>
          <w:sz w:val="28"/>
          <w:szCs w:val="28"/>
        </w:rPr>
        <w:t>соблюдать конфиденциальность сведений об окончательных ре</w:t>
      </w:r>
      <w:r w:rsidR="00B27D4E" w:rsidRPr="007823C9">
        <w:rPr>
          <w:rStyle w:val="FontStyle14"/>
          <w:sz w:val="28"/>
          <w:szCs w:val="28"/>
        </w:rPr>
        <w:softHyphen/>
        <w:t>зультатах Конкурса до даты официального объявления результатов.</w:t>
      </w:r>
    </w:p>
    <w:p w:rsidR="005C4658" w:rsidRPr="007823C9" w:rsidRDefault="005C4658" w:rsidP="001336C4">
      <w:pPr>
        <w:pStyle w:val="Style6"/>
        <w:widowControl/>
        <w:ind w:right="24"/>
        <w:jc w:val="both"/>
        <w:rPr>
          <w:sz w:val="28"/>
          <w:szCs w:val="28"/>
        </w:rPr>
      </w:pPr>
    </w:p>
    <w:p w:rsidR="00B27D4E" w:rsidRPr="007823C9" w:rsidRDefault="00B27D4E" w:rsidP="00D85E26">
      <w:pPr>
        <w:pStyle w:val="Style6"/>
        <w:widowControl/>
        <w:numPr>
          <w:ilvl w:val="0"/>
          <w:numId w:val="14"/>
        </w:numPr>
        <w:jc w:val="center"/>
        <w:rPr>
          <w:rStyle w:val="FontStyle13"/>
          <w:b/>
          <w:bCs/>
          <w:sz w:val="28"/>
          <w:szCs w:val="28"/>
        </w:rPr>
      </w:pPr>
      <w:r w:rsidRPr="007823C9">
        <w:rPr>
          <w:rStyle w:val="FontStyle13"/>
          <w:b/>
          <w:bCs/>
          <w:sz w:val="28"/>
          <w:szCs w:val="28"/>
        </w:rPr>
        <w:t xml:space="preserve">Основные критерии </w:t>
      </w:r>
      <w:r w:rsidR="00846557" w:rsidRPr="007823C9">
        <w:rPr>
          <w:rStyle w:val="FontStyle13"/>
          <w:b/>
          <w:bCs/>
          <w:sz w:val="28"/>
          <w:szCs w:val="28"/>
        </w:rPr>
        <w:t>оценки конкурса</w:t>
      </w:r>
    </w:p>
    <w:p w:rsidR="007E071C" w:rsidRPr="007823C9" w:rsidRDefault="008335C8" w:rsidP="00603570">
      <w:pPr>
        <w:jc w:val="both"/>
        <w:rPr>
          <w:sz w:val="28"/>
          <w:szCs w:val="28"/>
        </w:rPr>
      </w:pPr>
      <w:r w:rsidRPr="007823C9">
        <w:rPr>
          <w:sz w:val="28"/>
          <w:szCs w:val="28"/>
        </w:rPr>
        <w:t>5</w:t>
      </w:r>
      <w:r w:rsidR="003310BE" w:rsidRPr="007823C9">
        <w:rPr>
          <w:sz w:val="28"/>
          <w:szCs w:val="28"/>
        </w:rPr>
        <w:t>.1</w:t>
      </w:r>
      <w:r w:rsidR="007E071C" w:rsidRPr="007823C9">
        <w:rPr>
          <w:sz w:val="28"/>
          <w:szCs w:val="28"/>
        </w:rPr>
        <w:t>. Конкурсная комиссия при подведении итогов опирается на следующие критерии:</w:t>
      </w:r>
    </w:p>
    <w:p w:rsidR="00433F0D" w:rsidRPr="004348CD" w:rsidRDefault="007E071C" w:rsidP="00603570">
      <w:pPr>
        <w:jc w:val="both"/>
        <w:rPr>
          <w:b/>
          <w:sz w:val="28"/>
          <w:szCs w:val="28"/>
        </w:rPr>
      </w:pPr>
      <w:r w:rsidRPr="00950FA3">
        <w:rPr>
          <w:sz w:val="28"/>
          <w:szCs w:val="28"/>
        </w:rPr>
        <w:t xml:space="preserve">- </w:t>
      </w:r>
      <w:r w:rsidR="00950FA3">
        <w:rPr>
          <w:b/>
          <w:sz w:val="28"/>
          <w:szCs w:val="28"/>
        </w:rPr>
        <w:t xml:space="preserve"> </w:t>
      </w:r>
      <w:r w:rsidR="0012032A">
        <w:rPr>
          <w:b/>
          <w:sz w:val="28"/>
          <w:szCs w:val="28"/>
        </w:rPr>
        <w:t>Э</w:t>
      </w:r>
      <w:r w:rsidR="002A1D69" w:rsidRPr="0012032A">
        <w:rPr>
          <w:b/>
          <w:sz w:val="28"/>
          <w:szCs w:val="28"/>
        </w:rPr>
        <w:t>стетическая зрелищность</w:t>
      </w:r>
      <w:r w:rsidR="00433F0D" w:rsidRPr="0012032A">
        <w:rPr>
          <w:b/>
          <w:sz w:val="28"/>
          <w:szCs w:val="28"/>
        </w:rPr>
        <w:t xml:space="preserve"> оформления</w:t>
      </w:r>
      <w:r w:rsidR="002A1D69" w:rsidRPr="0012032A">
        <w:rPr>
          <w:b/>
          <w:sz w:val="28"/>
          <w:szCs w:val="28"/>
        </w:rPr>
        <w:t xml:space="preserve"> максимальный балл </w:t>
      </w:r>
      <w:r w:rsidR="004348CD" w:rsidRPr="0012032A">
        <w:rPr>
          <w:b/>
          <w:sz w:val="28"/>
          <w:szCs w:val="28"/>
        </w:rPr>
        <w:t>9;</w:t>
      </w:r>
    </w:p>
    <w:p w:rsidR="00433F0D" w:rsidRPr="00950FA3" w:rsidRDefault="00433F0D" w:rsidP="00603570">
      <w:pPr>
        <w:jc w:val="both"/>
        <w:rPr>
          <w:sz w:val="28"/>
          <w:szCs w:val="28"/>
        </w:rPr>
      </w:pPr>
      <w:r w:rsidRPr="00950FA3">
        <w:rPr>
          <w:i/>
          <w:iCs/>
          <w:sz w:val="28"/>
          <w:szCs w:val="28"/>
        </w:rPr>
        <w:t>Критерии оценки</w:t>
      </w:r>
      <w:r w:rsidRPr="00950FA3">
        <w:rPr>
          <w:sz w:val="28"/>
          <w:szCs w:val="28"/>
        </w:rPr>
        <w:t>:</w:t>
      </w:r>
    </w:p>
    <w:p w:rsidR="00433F0D" w:rsidRPr="00950FA3" w:rsidRDefault="00950FA3" w:rsidP="006035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оригинальность подачи материала – 3 балла</w:t>
      </w:r>
      <w:r w:rsidR="00433F0D" w:rsidRPr="00950FA3">
        <w:rPr>
          <w:sz w:val="28"/>
          <w:szCs w:val="28"/>
        </w:rPr>
        <w:t>;</w:t>
      </w:r>
    </w:p>
    <w:p w:rsidR="007E071C" w:rsidRDefault="00950FA3" w:rsidP="00603570">
      <w:pPr>
        <w:jc w:val="both"/>
        <w:rPr>
          <w:sz w:val="28"/>
          <w:szCs w:val="28"/>
        </w:rPr>
      </w:pPr>
      <w:r>
        <w:rPr>
          <w:sz w:val="28"/>
          <w:szCs w:val="28"/>
        </w:rPr>
        <w:t>2. красочность</w:t>
      </w:r>
      <w:r w:rsidR="00EB4276">
        <w:rPr>
          <w:sz w:val="28"/>
          <w:szCs w:val="28"/>
        </w:rPr>
        <w:t>, эстетичность композиции</w:t>
      </w:r>
      <w:r>
        <w:rPr>
          <w:sz w:val="28"/>
          <w:szCs w:val="28"/>
        </w:rPr>
        <w:t xml:space="preserve"> – 3 бала;</w:t>
      </w:r>
    </w:p>
    <w:p w:rsidR="00950FA3" w:rsidRPr="00950FA3" w:rsidRDefault="00950FA3" w:rsidP="00603570">
      <w:pPr>
        <w:jc w:val="both"/>
        <w:rPr>
          <w:sz w:val="28"/>
          <w:szCs w:val="28"/>
        </w:rPr>
      </w:pPr>
      <w:r>
        <w:rPr>
          <w:sz w:val="28"/>
          <w:szCs w:val="28"/>
        </w:rPr>
        <w:t>3. целостность восприятия композиции – 3 балла;</w:t>
      </w:r>
    </w:p>
    <w:p w:rsidR="00433F0D" w:rsidRPr="00893FAF" w:rsidRDefault="00EB4276" w:rsidP="00433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4276">
        <w:rPr>
          <w:b/>
          <w:sz w:val="28"/>
          <w:szCs w:val="28"/>
        </w:rPr>
        <w:t>О</w:t>
      </w:r>
      <w:r w:rsidR="002A1D69" w:rsidRPr="00EB4276">
        <w:rPr>
          <w:b/>
          <w:sz w:val="28"/>
          <w:szCs w:val="28"/>
        </w:rPr>
        <w:t xml:space="preserve">ригинальность </w:t>
      </w:r>
      <w:r w:rsidR="00433F0D" w:rsidRPr="00EB4276">
        <w:rPr>
          <w:b/>
          <w:sz w:val="28"/>
          <w:szCs w:val="28"/>
        </w:rPr>
        <w:t>применяемых элементов оформления</w:t>
      </w:r>
      <w:r w:rsidR="002A1D69" w:rsidRPr="00EB4276">
        <w:rPr>
          <w:b/>
          <w:sz w:val="28"/>
          <w:szCs w:val="28"/>
        </w:rPr>
        <w:t xml:space="preserve"> максимальный балл </w:t>
      </w:r>
      <w:r w:rsidR="00950FA3" w:rsidRPr="00893FAF">
        <w:rPr>
          <w:sz w:val="28"/>
          <w:szCs w:val="28"/>
        </w:rPr>
        <w:t>9</w:t>
      </w:r>
      <w:r w:rsidR="002A1D69" w:rsidRPr="00893FAF">
        <w:rPr>
          <w:sz w:val="28"/>
          <w:szCs w:val="28"/>
        </w:rPr>
        <w:t xml:space="preserve">; </w:t>
      </w:r>
    </w:p>
    <w:p w:rsidR="00433F0D" w:rsidRDefault="00433F0D" w:rsidP="00433F0D">
      <w:pPr>
        <w:jc w:val="both"/>
        <w:rPr>
          <w:sz w:val="28"/>
          <w:szCs w:val="28"/>
        </w:rPr>
      </w:pPr>
      <w:r w:rsidRPr="00950FA3">
        <w:rPr>
          <w:i/>
          <w:iCs/>
          <w:sz w:val="28"/>
          <w:szCs w:val="28"/>
        </w:rPr>
        <w:t>Критерии оценки</w:t>
      </w:r>
      <w:r w:rsidRPr="00950FA3">
        <w:rPr>
          <w:sz w:val="28"/>
          <w:szCs w:val="28"/>
        </w:rPr>
        <w:t>:</w:t>
      </w:r>
    </w:p>
    <w:p w:rsidR="00EB4276" w:rsidRDefault="00EB4276" w:rsidP="00433F0D">
      <w:pPr>
        <w:jc w:val="both"/>
        <w:rPr>
          <w:sz w:val="28"/>
          <w:szCs w:val="28"/>
        </w:rPr>
      </w:pPr>
      <w:r>
        <w:rPr>
          <w:sz w:val="28"/>
          <w:szCs w:val="28"/>
        </w:rPr>
        <w:t>1. наличие объемных композиций в оформлении – 3 балла;</w:t>
      </w:r>
    </w:p>
    <w:p w:rsidR="00EB4276" w:rsidRDefault="00EB4276" w:rsidP="00433F0D">
      <w:pPr>
        <w:jc w:val="both"/>
        <w:rPr>
          <w:sz w:val="28"/>
          <w:szCs w:val="28"/>
        </w:rPr>
      </w:pPr>
      <w:r>
        <w:rPr>
          <w:sz w:val="28"/>
          <w:szCs w:val="28"/>
        </w:rPr>
        <w:t>2. использование нетрадиционных технологий – 3 балла;</w:t>
      </w:r>
    </w:p>
    <w:p w:rsidR="00EB4276" w:rsidRDefault="00EB4276" w:rsidP="00433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63FEC">
        <w:rPr>
          <w:sz w:val="28"/>
          <w:szCs w:val="28"/>
        </w:rPr>
        <w:t>использование подручных материалов – 3 балла;</w:t>
      </w:r>
    </w:p>
    <w:p w:rsidR="00950FA3" w:rsidRPr="00950FA3" w:rsidRDefault="00950FA3" w:rsidP="00433F0D">
      <w:pPr>
        <w:jc w:val="both"/>
        <w:rPr>
          <w:sz w:val="28"/>
          <w:szCs w:val="28"/>
        </w:rPr>
      </w:pPr>
    </w:p>
    <w:p w:rsidR="007E071C" w:rsidRPr="00950FA3" w:rsidRDefault="00F63FEC" w:rsidP="00603570">
      <w:pPr>
        <w:jc w:val="both"/>
        <w:rPr>
          <w:sz w:val="28"/>
          <w:szCs w:val="28"/>
        </w:rPr>
      </w:pPr>
      <w:r w:rsidRPr="00F63FEC">
        <w:rPr>
          <w:b/>
          <w:sz w:val="28"/>
          <w:szCs w:val="28"/>
        </w:rPr>
        <w:t>- С</w:t>
      </w:r>
      <w:r w:rsidR="00433F0D" w:rsidRPr="00F63FEC">
        <w:rPr>
          <w:b/>
          <w:sz w:val="28"/>
          <w:szCs w:val="28"/>
        </w:rPr>
        <w:t xml:space="preserve">тепень использования </w:t>
      </w:r>
      <w:r w:rsidR="008563D9" w:rsidRPr="00F63FEC">
        <w:rPr>
          <w:b/>
          <w:sz w:val="28"/>
          <w:szCs w:val="28"/>
        </w:rPr>
        <w:t>работ,</w:t>
      </w:r>
      <w:r w:rsidR="00433F0D" w:rsidRPr="00F63FEC">
        <w:rPr>
          <w:b/>
          <w:sz w:val="28"/>
          <w:szCs w:val="28"/>
        </w:rPr>
        <w:t xml:space="preserve"> учащихся в оформлении помещения</w:t>
      </w:r>
      <w:r>
        <w:rPr>
          <w:sz w:val="28"/>
          <w:szCs w:val="28"/>
        </w:rPr>
        <w:t xml:space="preserve"> – максимальный балл 10;</w:t>
      </w:r>
    </w:p>
    <w:p w:rsidR="00433F0D" w:rsidRPr="00950FA3" w:rsidRDefault="00433F0D" w:rsidP="00433F0D">
      <w:pPr>
        <w:jc w:val="both"/>
        <w:rPr>
          <w:sz w:val="28"/>
          <w:szCs w:val="28"/>
        </w:rPr>
      </w:pPr>
      <w:r w:rsidRPr="00950FA3">
        <w:rPr>
          <w:i/>
          <w:iCs/>
          <w:sz w:val="28"/>
          <w:szCs w:val="28"/>
        </w:rPr>
        <w:t>Критерии оценки</w:t>
      </w:r>
      <w:r w:rsidRPr="00950FA3">
        <w:rPr>
          <w:sz w:val="28"/>
          <w:szCs w:val="28"/>
        </w:rPr>
        <w:t>:</w:t>
      </w:r>
    </w:p>
    <w:p w:rsidR="00433F0D" w:rsidRPr="00950FA3" w:rsidRDefault="00F63FEC" w:rsidP="00433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33F0D" w:rsidRPr="00950FA3">
        <w:rPr>
          <w:sz w:val="28"/>
          <w:szCs w:val="28"/>
        </w:rPr>
        <w:t>не используются</w:t>
      </w:r>
      <w:r>
        <w:rPr>
          <w:sz w:val="28"/>
          <w:szCs w:val="28"/>
        </w:rPr>
        <w:t xml:space="preserve"> -0 баллов;</w:t>
      </w:r>
    </w:p>
    <w:p w:rsidR="00433F0D" w:rsidRPr="00950FA3" w:rsidRDefault="00433F0D" w:rsidP="00433F0D">
      <w:pPr>
        <w:jc w:val="both"/>
        <w:rPr>
          <w:sz w:val="28"/>
          <w:szCs w:val="28"/>
        </w:rPr>
      </w:pPr>
      <w:r w:rsidRPr="00950FA3">
        <w:rPr>
          <w:sz w:val="28"/>
          <w:szCs w:val="28"/>
        </w:rPr>
        <w:t>2-</w:t>
      </w:r>
      <w:r w:rsidR="00F63FEC">
        <w:rPr>
          <w:sz w:val="28"/>
          <w:szCs w:val="28"/>
        </w:rPr>
        <w:t xml:space="preserve"> </w:t>
      </w:r>
      <w:r w:rsidRPr="00950FA3">
        <w:rPr>
          <w:sz w:val="28"/>
          <w:szCs w:val="28"/>
        </w:rPr>
        <w:t>частично используются</w:t>
      </w:r>
      <w:r w:rsidR="00F63FEC">
        <w:rPr>
          <w:sz w:val="28"/>
          <w:szCs w:val="28"/>
        </w:rPr>
        <w:t xml:space="preserve"> – 5 баллов;</w:t>
      </w:r>
    </w:p>
    <w:p w:rsidR="00433F0D" w:rsidRPr="00950FA3" w:rsidRDefault="00433F0D" w:rsidP="00603570">
      <w:pPr>
        <w:jc w:val="both"/>
        <w:rPr>
          <w:sz w:val="28"/>
          <w:szCs w:val="28"/>
        </w:rPr>
      </w:pPr>
      <w:r w:rsidRPr="00950FA3">
        <w:rPr>
          <w:sz w:val="28"/>
          <w:szCs w:val="28"/>
        </w:rPr>
        <w:t>3-</w:t>
      </w:r>
      <w:r w:rsidR="00F63FEC">
        <w:rPr>
          <w:sz w:val="28"/>
          <w:szCs w:val="28"/>
        </w:rPr>
        <w:t xml:space="preserve"> </w:t>
      </w:r>
      <w:r w:rsidRPr="00950FA3">
        <w:rPr>
          <w:sz w:val="28"/>
          <w:szCs w:val="28"/>
        </w:rPr>
        <w:t>в основу всего офо</w:t>
      </w:r>
      <w:r w:rsidR="00F63FEC">
        <w:rPr>
          <w:sz w:val="28"/>
          <w:szCs w:val="28"/>
        </w:rPr>
        <w:t>рмле</w:t>
      </w:r>
      <w:r w:rsidR="00AE749A">
        <w:rPr>
          <w:sz w:val="28"/>
          <w:szCs w:val="28"/>
        </w:rPr>
        <w:t>ния положены работы учащихся – 10</w:t>
      </w:r>
      <w:r w:rsidR="00F63FEC">
        <w:rPr>
          <w:sz w:val="28"/>
          <w:szCs w:val="28"/>
        </w:rPr>
        <w:t xml:space="preserve"> баллов.</w:t>
      </w:r>
    </w:p>
    <w:p w:rsidR="00B27D4E" w:rsidRPr="007823C9" w:rsidRDefault="000D0ED1" w:rsidP="00603570">
      <w:pPr>
        <w:pStyle w:val="Style9"/>
        <w:widowControl/>
        <w:spacing w:line="240" w:lineRule="auto"/>
        <w:ind w:left="360"/>
        <w:rPr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 </w:t>
      </w:r>
    </w:p>
    <w:p w:rsidR="00B27D4E" w:rsidRPr="007823C9" w:rsidRDefault="008335C8" w:rsidP="00603570">
      <w:pPr>
        <w:pStyle w:val="Style6"/>
        <w:widowControl/>
        <w:ind w:right="58" w:firstLine="709"/>
        <w:jc w:val="both"/>
        <w:rPr>
          <w:rStyle w:val="FontStyle13"/>
          <w:b/>
          <w:bCs/>
          <w:sz w:val="28"/>
          <w:szCs w:val="28"/>
        </w:rPr>
      </w:pPr>
      <w:r w:rsidRPr="007823C9">
        <w:rPr>
          <w:rStyle w:val="FontStyle13"/>
          <w:b/>
          <w:bCs/>
          <w:sz w:val="28"/>
          <w:szCs w:val="28"/>
        </w:rPr>
        <w:t>6</w:t>
      </w:r>
      <w:r w:rsidR="00B27D4E" w:rsidRPr="007823C9">
        <w:rPr>
          <w:rStyle w:val="FontStyle13"/>
          <w:b/>
          <w:bCs/>
          <w:sz w:val="28"/>
          <w:szCs w:val="28"/>
        </w:rPr>
        <w:t>. Подведение итогов Конкурса и награждение победителей</w:t>
      </w:r>
    </w:p>
    <w:p w:rsidR="00B27D4E" w:rsidRDefault="002D54CD" w:rsidP="00603570">
      <w:pPr>
        <w:pStyle w:val="Style5"/>
        <w:widowControl/>
        <w:tabs>
          <w:tab w:val="left" w:pos="686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6.1.</w:t>
      </w:r>
      <w:r w:rsidR="00261014">
        <w:rPr>
          <w:rStyle w:val="FontStyle14"/>
          <w:sz w:val="28"/>
          <w:szCs w:val="28"/>
        </w:rPr>
        <w:t xml:space="preserve"> </w:t>
      </w:r>
      <w:r w:rsidR="00B27D4E" w:rsidRPr="007823C9">
        <w:rPr>
          <w:rStyle w:val="FontStyle14"/>
          <w:sz w:val="28"/>
          <w:szCs w:val="28"/>
        </w:rPr>
        <w:t xml:space="preserve">Результаты </w:t>
      </w:r>
      <w:r w:rsidR="00893E31">
        <w:rPr>
          <w:rStyle w:val="FontStyle14"/>
          <w:sz w:val="28"/>
          <w:szCs w:val="28"/>
        </w:rPr>
        <w:t>Конкурса оформляются протоколом на основании актов членов экспертной комиссии</w:t>
      </w:r>
      <w:r w:rsidR="005B5B7E">
        <w:rPr>
          <w:rStyle w:val="FontStyle14"/>
          <w:sz w:val="28"/>
          <w:szCs w:val="28"/>
        </w:rPr>
        <w:t xml:space="preserve">, </w:t>
      </w:r>
      <w:r w:rsidR="005B5B7E" w:rsidRPr="007823C9">
        <w:rPr>
          <w:rStyle w:val="FontStyle14"/>
          <w:sz w:val="28"/>
          <w:szCs w:val="28"/>
        </w:rPr>
        <w:t xml:space="preserve">размещаются на официальном сайте </w:t>
      </w:r>
      <w:r w:rsidR="005B5B7E">
        <w:rPr>
          <w:rStyle w:val="FontStyle14"/>
          <w:sz w:val="28"/>
          <w:szCs w:val="28"/>
        </w:rPr>
        <w:t>города и рассылаются по электронной почте</w:t>
      </w:r>
      <w:r w:rsidR="00893E31">
        <w:rPr>
          <w:rStyle w:val="FontStyle14"/>
          <w:sz w:val="28"/>
          <w:szCs w:val="28"/>
        </w:rPr>
        <w:t>.</w:t>
      </w:r>
    </w:p>
    <w:p w:rsidR="003E5B11" w:rsidRPr="007823C9" w:rsidRDefault="003E5B11" w:rsidP="00603570">
      <w:pPr>
        <w:pStyle w:val="Style5"/>
        <w:widowControl/>
        <w:tabs>
          <w:tab w:val="left" w:pos="686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6.</w:t>
      </w:r>
      <w:r w:rsidR="005B5B7E">
        <w:rPr>
          <w:rStyle w:val="FontStyle14"/>
          <w:sz w:val="28"/>
          <w:szCs w:val="28"/>
        </w:rPr>
        <w:t>2.</w:t>
      </w:r>
      <w:r>
        <w:rPr>
          <w:rStyle w:val="FontStyle14"/>
          <w:sz w:val="28"/>
          <w:szCs w:val="28"/>
        </w:rPr>
        <w:t xml:space="preserve"> Победителем конкурса считается учреждение, набравш</w:t>
      </w:r>
      <w:r w:rsidR="00CB4116">
        <w:rPr>
          <w:rStyle w:val="FontStyle14"/>
          <w:sz w:val="28"/>
          <w:szCs w:val="28"/>
        </w:rPr>
        <w:t>ее наибольшее количество баллов по итогам оценки экспертной комиссии.</w:t>
      </w:r>
    </w:p>
    <w:p w:rsidR="00B27D4E" w:rsidRPr="007823C9" w:rsidRDefault="00B27D4E" w:rsidP="005B5B7E">
      <w:pPr>
        <w:pStyle w:val="Style5"/>
        <w:widowControl/>
        <w:numPr>
          <w:ilvl w:val="1"/>
          <w:numId w:val="27"/>
        </w:numPr>
        <w:tabs>
          <w:tab w:val="left" w:pos="682"/>
        </w:tabs>
        <w:spacing w:line="240" w:lineRule="auto"/>
        <w:ind w:hanging="108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Награждение победителей проводит </w:t>
      </w:r>
      <w:r w:rsidR="001B5388" w:rsidRPr="007823C9">
        <w:rPr>
          <w:rStyle w:val="FontStyle14"/>
          <w:sz w:val="28"/>
          <w:szCs w:val="28"/>
        </w:rPr>
        <w:t>Оргкомитет по пред</w:t>
      </w:r>
      <w:r w:rsidRPr="007823C9">
        <w:rPr>
          <w:rStyle w:val="FontStyle14"/>
          <w:sz w:val="28"/>
          <w:szCs w:val="28"/>
        </w:rPr>
        <w:t>ставлению жюри.</w:t>
      </w:r>
    </w:p>
    <w:p w:rsidR="00B27D4E" w:rsidRPr="007823C9" w:rsidRDefault="008335C8" w:rsidP="005B5B7E">
      <w:pPr>
        <w:pStyle w:val="Style5"/>
        <w:widowControl/>
        <w:numPr>
          <w:ilvl w:val="1"/>
          <w:numId w:val="27"/>
        </w:numPr>
        <w:tabs>
          <w:tab w:val="left" w:pos="142"/>
        </w:tabs>
        <w:spacing w:line="240" w:lineRule="auto"/>
        <w:ind w:left="0" w:firstLine="0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 xml:space="preserve"> </w:t>
      </w:r>
      <w:r w:rsidR="00B27D4E" w:rsidRPr="007823C9">
        <w:rPr>
          <w:rStyle w:val="FontStyle14"/>
          <w:sz w:val="28"/>
          <w:szCs w:val="28"/>
        </w:rPr>
        <w:t xml:space="preserve">Определение победителей </w:t>
      </w:r>
      <w:r w:rsidR="001B5388" w:rsidRPr="007823C9">
        <w:rPr>
          <w:rStyle w:val="FontStyle14"/>
          <w:sz w:val="28"/>
          <w:szCs w:val="28"/>
        </w:rPr>
        <w:t>(первое</w:t>
      </w:r>
      <w:r w:rsidR="00603570">
        <w:rPr>
          <w:rStyle w:val="FontStyle14"/>
          <w:sz w:val="28"/>
          <w:szCs w:val="28"/>
        </w:rPr>
        <w:t xml:space="preserve">, второе, </w:t>
      </w:r>
      <w:r w:rsidR="001B5388" w:rsidRPr="007823C9">
        <w:rPr>
          <w:rStyle w:val="FontStyle14"/>
          <w:sz w:val="28"/>
          <w:szCs w:val="28"/>
        </w:rPr>
        <w:t>третье место) осущест</w:t>
      </w:r>
      <w:r w:rsidR="00B27D4E" w:rsidRPr="007823C9">
        <w:rPr>
          <w:rStyle w:val="FontStyle14"/>
          <w:sz w:val="28"/>
          <w:szCs w:val="28"/>
        </w:rPr>
        <w:t>вляется среди двух групп</w:t>
      </w:r>
      <w:r w:rsidR="00B802DD">
        <w:rPr>
          <w:rStyle w:val="FontStyle14"/>
          <w:sz w:val="28"/>
          <w:szCs w:val="28"/>
        </w:rPr>
        <w:t xml:space="preserve"> по номинациям</w:t>
      </w:r>
      <w:r w:rsidR="00B27D4E" w:rsidRPr="007823C9">
        <w:rPr>
          <w:rStyle w:val="FontStyle14"/>
          <w:sz w:val="28"/>
          <w:szCs w:val="28"/>
        </w:rPr>
        <w:t>:</w:t>
      </w:r>
    </w:p>
    <w:p w:rsidR="00B27D4E" w:rsidRPr="007823C9" w:rsidRDefault="000D0ED1" w:rsidP="00603570">
      <w:pPr>
        <w:pStyle w:val="Style5"/>
        <w:widowControl/>
        <w:numPr>
          <w:ilvl w:val="0"/>
          <w:numId w:val="4"/>
        </w:numPr>
        <w:tabs>
          <w:tab w:val="left" w:pos="403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>общеобразовательные школы;</w:t>
      </w:r>
    </w:p>
    <w:p w:rsidR="002D54CD" w:rsidRDefault="000D0ED1" w:rsidP="00603570">
      <w:pPr>
        <w:pStyle w:val="Style5"/>
        <w:widowControl/>
        <w:numPr>
          <w:ilvl w:val="0"/>
          <w:numId w:val="4"/>
        </w:numPr>
        <w:tabs>
          <w:tab w:val="left" w:pos="403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7823C9">
        <w:rPr>
          <w:rStyle w:val="FontStyle14"/>
          <w:sz w:val="28"/>
          <w:szCs w:val="28"/>
        </w:rPr>
        <w:t>учреждения дополнительного образования детей.</w:t>
      </w:r>
    </w:p>
    <w:p w:rsidR="00353F47" w:rsidRPr="007823C9" w:rsidRDefault="00353F47" w:rsidP="00603570">
      <w:pPr>
        <w:pStyle w:val="Style5"/>
        <w:widowControl/>
        <w:tabs>
          <w:tab w:val="left" w:pos="403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6.</w:t>
      </w:r>
      <w:r w:rsidR="005B5B7E">
        <w:rPr>
          <w:rStyle w:val="FontStyle14"/>
          <w:sz w:val="28"/>
          <w:szCs w:val="28"/>
        </w:rPr>
        <w:t>5</w:t>
      </w:r>
      <w:r>
        <w:rPr>
          <w:rStyle w:val="FontStyle14"/>
          <w:sz w:val="28"/>
          <w:szCs w:val="28"/>
        </w:rPr>
        <w:t xml:space="preserve">.  Победители конкурса </w:t>
      </w:r>
      <w:r w:rsidR="000C050A">
        <w:rPr>
          <w:rStyle w:val="FontStyle14"/>
          <w:sz w:val="28"/>
          <w:szCs w:val="28"/>
        </w:rPr>
        <w:t>награждаются дипломами управления образования и по делам молодежи Исполнительного комитета.</w:t>
      </w:r>
    </w:p>
    <w:p w:rsidR="00B27D4E" w:rsidRPr="007823C9" w:rsidRDefault="00B27D4E" w:rsidP="00603570">
      <w:pPr>
        <w:jc w:val="both"/>
        <w:rPr>
          <w:sz w:val="28"/>
          <w:szCs w:val="28"/>
        </w:rPr>
      </w:pPr>
    </w:p>
    <w:p w:rsidR="00B27D4E" w:rsidRPr="007823C9" w:rsidRDefault="000D0ED1" w:rsidP="00603570">
      <w:pPr>
        <w:jc w:val="both"/>
        <w:rPr>
          <w:sz w:val="28"/>
          <w:szCs w:val="28"/>
        </w:rPr>
      </w:pPr>
      <w:r w:rsidRPr="007823C9">
        <w:rPr>
          <w:sz w:val="28"/>
          <w:szCs w:val="28"/>
        </w:rPr>
        <w:t xml:space="preserve"> </w:t>
      </w:r>
    </w:p>
    <w:p w:rsidR="005779C4" w:rsidRDefault="005779C4" w:rsidP="00603570">
      <w:pPr>
        <w:jc w:val="both"/>
        <w:rPr>
          <w:sz w:val="28"/>
          <w:szCs w:val="28"/>
        </w:rPr>
      </w:pPr>
    </w:p>
    <w:p w:rsidR="00A612C8" w:rsidRDefault="00A612C8" w:rsidP="00603570">
      <w:pPr>
        <w:jc w:val="both"/>
        <w:rPr>
          <w:sz w:val="28"/>
          <w:szCs w:val="28"/>
        </w:rPr>
      </w:pPr>
    </w:p>
    <w:p w:rsidR="00A612C8" w:rsidRDefault="00A612C8" w:rsidP="00603570">
      <w:pPr>
        <w:jc w:val="both"/>
        <w:rPr>
          <w:sz w:val="28"/>
          <w:szCs w:val="28"/>
        </w:rPr>
      </w:pPr>
    </w:p>
    <w:p w:rsidR="00A612C8" w:rsidRDefault="00A612C8" w:rsidP="00603570">
      <w:pPr>
        <w:jc w:val="both"/>
        <w:rPr>
          <w:sz w:val="28"/>
          <w:szCs w:val="28"/>
        </w:rPr>
      </w:pPr>
    </w:p>
    <w:p w:rsidR="00A612C8" w:rsidRDefault="00A612C8" w:rsidP="00603570">
      <w:pPr>
        <w:jc w:val="both"/>
        <w:rPr>
          <w:sz w:val="28"/>
          <w:szCs w:val="28"/>
        </w:rPr>
      </w:pPr>
    </w:p>
    <w:p w:rsidR="00A612C8" w:rsidRDefault="00A612C8" w:rsidP="00603570">
      <w:pPr>
        <w:jc w:val="both"/>
        <w:rPr>
          <w:sz w:val="28"/>
          <w:szCs w:val="28"/>
        </w:rPr>
      </w:pPr>
    </w:p>
    <w:p w:rsidR="00201777" w:rsidRDefault="00201777" w:rsidP="00603570">
      <w:pPr>
        <w:jc w:val="both"/>
        <w:rPr>
          <w:sz w:val="28"/>
          <w:szCs w:val="28"/>
        </w:rPr>
      </w:pPr>
    </w:p>
    <w:p w:rsidR="001336C4" w:rsidRDefault="001336C4" w:rsidP="00603570">
      <w:pPr>
        <w:jc w:val="both"/>
        <w:rPr>
          <w:sz w:val="28"/>
          <w:szCs w:val="28"/>
        </w:rPr>
      </w:pPr>
    </w:p>
    <w:p w:rsidR="001336C4" w:rsidRDefault="001336C4" w:rsidP="00603570">
      <w:pPr>
        <w:jc w:val="both"/>
        <w:rPr>
          <w:sz w:val="28"/>
          <w:szCs w:val="28"/>
        </w:rPr>
      </w:pPr>
    </w:p>
    <w:p w:rsidR="001336C4" w:rsidRDefault="001336C4" w:rsidP="00603570">
      <w:pPr>
        <w:jc w:val="both"/>
        <w:rPr>
          <w:sz w:val="28"/>
          <w:szCs w:val="28"/>
        </w:rPr>
      </w:pPr>
    </w:p>
    <w:p w:rsidR="001336C4" w:rsidRDefault="001336C4" w:rsidP="00603570">
      <w:pPr>
        <w:jc w:val="both"/>
        <w:rPr>
          <w:sz w:val="28"/>
          <w:szCs w:val="28"/>
        </w:rPr>
      </w:pPr>
    </w:p>
    <w:p w:rsidR="001336C4" w:rsidRDefault="001336C4" w:rsidP="00603570">
      <w:pPr>
        <w:jc w:val="both"/>
        <w:rPr>
          <w:sz w:val="28"/>
          <w:szCs w:val="28"/>
        </w:rPr>
      </w:pPr>
    </w:p>
    <w:p w:rsidR="001336C4" w:rsidRDefault="001336C4" w:rsidP="00603570">
      <w:pPr>
        <w:jc w:val="both"/>
        <w:rPr>
          <w:sz w:val="28"/>
          <w:szCs w:val="28"/>
        </w:rPr>
      </w:pPr>
    </w:p>
    <w:p w:rsidR="003C743F" w:rsidRDefault="003C743F" w:rsidP="00603570">
      <w:pPr>
        <w:jc w:val="both"/>
        <w:rPr>
          <w:sz w:val="28"/>
          <w:szCs w:val="28"/>
        </w:rPr>
      </w:pPr>
    </w:p>
    <w:p w:rsidR="004A7CAF" w:rsidRDefault="008E3E45" w:rsidP="00906FD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D10927" w:rsidRDefault="00D10927" w:rsidP="00906FD1">
      <w:pPr>
        <w:jc w:val="center"/>
        <w:rPr>
          <w:sz w:val="28"/>
          <w:szCs w:val="28"/>
        </w:rPr>
      </w:pPr>
    </w:p>
    <w:p w:rsidR="004A7CAF" w:rsidRDefault="004A7CAF" w:rsidP="00906FD1">
      <w:pPr>
        <w:jc w:val="center"/>
        <w:rPr>
          <w:sz w:val="28"/>
          <w:szCs w:val="28"/>
        </w:rPr>
      </w:pPr>
    </w:p>
    <w:p w:rsidR="00AE13C4" w:rsidRDefault="00AE13C4" w:rsidP="00AE13C4">
      <w:pPr>
        <w:jc w:val="center"/>
        <w:rPr>
          <w:b/>
          <w:sz w:val="26"/>
          <w:szCs w:val="26"/>
        </w:rPr>
      </w:pPr>
    </w:p>
    <w:p w:rsidR="00AE13C4" w:rsidRDefault="00AE13C4" w:rsidP="00AE13C4">
      <w:pPr>
        <w:jc w:val="center"/>
        <w:rPr>
          <w:sz w:val="28"/>
          <w:szCs w:val="28"/>
        </w:rPr>
      </w:pPr>
    </w:p>
    <w:p w:rsidR="00E10ECB" w:rsidRPr="00813B99" w:rsidRDefault="00E10ECB" w:rsidP="00E10ECB">
      <w:pPr>
        <w:rPr>
          <w:sz w:val="28"/>
          <w:szCs w:val="28"/>
        </w:rPr>
        <w:sectPr w:rsidR="00E10ECB" w:rsidRPr="00813B99" w:rsidSect="00C2067E">
          <w:footerReference w:type="even" r:id="rId8"/>
          <w:footerReference w:type="default" r:id="rId9"/>
          <w:pgSz w:w="11909" w:h="16834"/>
          <w:pgMar w:top="851" w:right="714" w:bottom="720" w:left="1117" w:header="720" w:footer="720" w:gutter="0"/>
          <w:cols w:space="60"/>
          <w:noEndnote/>
        </w:sectPr>
      </w:pPr>
    </w:p>
    <w:p w:rsidR="00B01F83" w:rsidRPr="00B21CF1" w:rsidRDefault="00D10927" w:rsidP="00B01F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Оценочный лист</w:t>
      </w:r>
    </w:p>
    <w:p w:rsidR="00B01F83" w:rsidRDefault="00D10927" w:rsidP="00B01F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1F83" w:rsidRPr="00B21CF1">
        <w:rPr>
          <w:b/>
          <w:sz w:val="28"/>
          <w:szCs w:val="28"/>
        </w:rPr>
        <w:t xml:space="preserve"> новогоднего оформления кабинетов ОУ в рамках городского конкурса «Серебряные узоры» </w:t>
      </w:r>
    </w:p>
    <w:p w:rsidR="00D10927" w:rsidRDefault="00D10927" w:rsidP="00CD06E9">
      <w:pPr>
        <w:rPr>
          <w:b/>
          <w:sz w:val="28"/>
          <w:szCs w:val="28"/>
        </w:rPr>
      </w:pPr>
    </w:p>
    <w:p w:rsidR="00B01F83" w:rsidRDefault="00D10927" w:rsidP="00CD06E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CD06E9">
        <w:rPr>
          <w:b/>
          <w:sz w:val="28"/>
          <w:szCs w:val="28"/>
        </w:rPr>
        <w:t>оминаци</w:t>
      </w:r>
      <w:r>
        <w:rPr>
          <w:b/>
          <w:sz w:val="28"/>
          <w:szCs w:val="28"/>
        </w:rPr>
        <w:t>я</w:t>
      </w:r>
      <w:r w:rsidR="00CD06E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_________________________________________________________________________</w:t>
      </w:r>
    </w:p>
    <w:p w:rsidR="00CD06E9" w:rsidRPr="00B21CF1" w:rsidRDefault="00CD06E9" w:rsidP="00CD06E9">
      <w:pPr>
        <w:rPr>
          <w:b/>
          <w:sz w:val="28"/>
          <w:szCs w:val="28"/>
        </w:rPr>
      </w:pPr>
    </w:p>
    <w:tbl>
      <w:tblPr>
        <w:tblW w:w="16207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0"/>
        <w:gridCol w:w="810"/>
        <w:gridCol w:w="866"/>
        <w:gridCol w:w="750"/>
        <w:gridCol w:w="809"/>
        <w:gridCol w:w="810"/>
        <w:gridCol w:w="724"/>
        <w:gridCol w:w="837"/>
        <w:gridCol w:w="758"/>
        <w:gridCol w:w="836"/>
        <w:gridCol w:w="742"/>
        <w:gridCol w:w="885"/>
        <w:gridCol w:w="675"/>
        <w:gridCol w:w="765"/>
        <w:gridCol w:w="794"/>
        <w:gridCol w:w="825"/>
        <w:gridCol w:w="592"/>
        <w:gridCol w:w="840"/>
        <w:gridCol w:w="720"/>
        <w:gridCol w:w="720"/>
        <w:gridCol w:w="549"/>
      </w:tblGrid>
      <w:tr w:rsidR="00B01F83" w:rsidRPr="00E0205B" w:rsidTr="00242A21">
        <w:tc>
          <w:tcPr>
            <w:tcW w:w="900" w:type="dxa"/>
          </w:tcPr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№ ОУ/ дата</w:t>
            </w:r>
          </w:p>
        </w:tc>
        <w:tc>
          <w:tcPr>
            <w:tcW w:w="4769" w:type="dxa"/>
            <w:gridSpan w:val="6"/>
            <w:tcBorders>
              <w:right w:val="single" w:sz="4" w:space="0" w:color="auto"/>
            </w:tcBorders>
          </w:tcPr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Эстетическая зрелищность оформления (максимальный балл – 9)</w:t>
            </w:r>
          </w:p>
          <w:p w:rsidR="00B01F83" w:rsidRPr="00E0205B" w:rsidRDefault="00B01F83" w:rsidP="0083096A">
            <w:pPr>
              <w:jc w:val="center"/>
              <w:rPr>
                <w:b/>
              </w:rPr>
            </w:pPr>
          </w:p>
        </w:tc>
        <w:tc>
          <w:tcPr>
            <w:tcW w:w="4733" w:type="dxa"/>
            <w:gridSpan w:val="6"/>
            <w:tcBorders>
              <w:left w:val="single" w:sz="4" w:space="0" w:color="auto"/>
            </w:tcBorders>
          </w:tcPr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Оригинальность</w:t>
            </w:r>
          </w:p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применяемых элементов оформления (максимальный балл -9)</w:t>
            </w:r>
          </w:p>
          <w:p w:rsidR="00B01F83" w:rsidRPr="00E0205B" w:rsidRDefault="00B01F83" w:rsidP="0083096A">
            <w:pPr>
              <w:jc w:val="center"/>
            </w:pPr>
          </w:p>
        </w:tc>
        <w:tc>
          <w:tcPr>
            <w:tcW w:w="4536" w:type="dxa"/>
            <w:gridSpan w:val="6"/>
          </w:tcPr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 xml:space="preserve">Степень использования работ учащихся в оформлении помещения </w:t>
            </w:r>
          </w:p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(максимальный балл-10)</w:t>
            </w:r>
          </w:p>
        </w:tc>
        <w:tc>
          <w:tcPr>
            <w:tcW w:w="1269" w:type="dxa"/>
            <w:gridSpan w:val="2"/>
          </w:tcPr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ИТОГО:</w:t>
            </w:r>
          </w:p>
        </w:tc>
      </w:tr>
      <w:tr w:rsidR="00B01F83" w:rsidRPr="00E0205B" w:rsidTr="00242A21">
        <w:tc>
          <w:tcPr>
            <w:tcW w:w="900" w:type="dxa"/>
          </w:tcPr>
          <w:p w:rsidR="00B01F83" w:rsidRPr="00E0205B" w:rsidRDefault="00B01F83" w:rsidP="0083096A">
            <w:pPr>
              <w:jc w:val="center"/>
            </w:pPr>
          </w:p>
        </w:tc>
        <w:tc>
          <w:tcPr>
            <w:tcW w:w="1676" w:type="dxa"/>
            <w:gridSpan w:val="2"/>
            <w:tcBorders>
              <w:right w:val="single" w:sz="4" w:space="0" w:color="auto"/>
            </w:tcBorders>
          </w:tcPr>
          <w:p w:rsidR="00B01F83" w:rsidRPr="00E0205B" w:rsidRDefault="00B01F83" w:rsidP="0083096A">
            <w:pPr>
              <w:jc w:val="both"/>
            </w:pPr>
            <w:r w:rsidRPr="00E0205B">
              <w:t>оригинальность подачи материала –</w:t>
            </w:r>
          </w:p>
          <w:p w:rsidR="00B01F83" w:rsidRPr="00E0205B" w:rsidRDefault="00B01F83" w:rsidP="0083096A">
            <w:pPr>
              <w:jc w:val="both"/>
              <w:rPr>
                <w:b/>
              </w:rPr>
            </w:pPr>
            <w:r w:rsidRPr="00E0205B">
              <w:rPr>
                <w:b/>
              </w:rPr>
              <w:t>( 3 балла)</w:t>
            </w:r>
          </w:p>
          <w:p w:rsidR="00B01F83" w:rsidRPr="00E0205B" w:rsidRDefault="00B01F83" w:rsidP="0083096A">
            <w:pPr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B01F83" w:rsidRPr="00E0205B" w:rsidRDefault="00B01F83" w:rsidP="0083096A">
            <w:pPr>
              <w:jc w:val="both"/>
              <w:rPr>
                <w:b/>
              </w:rPr>
            </w:pPr>
            <w:r w:rsidRPr="00E0205B">
              <w:t xml:space="preserve">красочность, эстетичность композиции – </w:t>
            </w:r>
            <w:r w:rsidRPr="00E0205B">
              <w:rPr>
                <w:b/>
              </w:rPr>
              <w:t>( 3 бала)</w:t>
            </w:r>
          </w:p>
          <w:p w:rsidR="00B01F83" w:rsidRPr="00E0205B" w:rsidRDefault="00B01F83" w:rsidP="0083096A">
            <w:pPr>
              <w:jc w:val="center"/>
            </w:pPr>
          </w:p>
        </w:tc>
        <w:tc>
          <w:tcPr>
            <w:tcW w:w="1534" w:type="dxa"/>
            <w:gridSpan w:val="2"/>
            <w:tcBorders>
              <w:right w:val="single" w:sz="4" w:space="0" w:color="auto"/>
            </w:tcBorders>
          </w:tcPr>
          <w:p w:rsidR="00B01F83" w:rsidRPr="00E0205B" w:rsidRDefault="00B01F83" w:rsidP="0083096A">
            <w:pPr>
              <w:jc w:val="both"/>
            </w:pPr>
            <w:r w:rsidRPr="00E0205B">
              <w:t xml:space="preserve">целостность восприятия композиции – </w:t>
            </w:r>
            <w:r w:rsidRPr="00E0205B">
              <w:rPr>
                <w:b/>
              </w:rPr>
              <w:t>(3 балла)</w:t>
            </w:r>
          </w:p>
          <w:p w:rsidR="00B01F83" w:rsidRPr="00E0205B" w:rsidRDefault="00B01F83" w:rsidP="0083096A">
            <w:pPr>
              <w:jc w:val="center"/>
            </w:pPr>
          </w:p>
        </w:tc>
        <w:tc>
          <w:tcPr>
            <w:tcW w:w="1595" w:type="dxa"/>
            <w:gridSpan w:val="2"/>
            <w:tcBorders>
              <w:left w:val="single" w:sz="4" w:space="0" w:color="auto"/>
            </w:tcBorders>
          </w:tcPr>
          <w:p w:rsidR="00B01F83" w:rsidRPr="00E0205B" w:rsidRDefault="00B01F83" w:rsidP="0083096A">
            <w:pPr>
              <w:jc w:val="center"/>
            </w:pPr>
            <w:r w:rsidRPr="00E0205B">
              <w:t xml:space="preserve">наличие объемных композиций в оформлении </w:t>
            </w:r>
          </w:p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(3 балла)</w:t>
            </w:r>
          </w:p>
        </w:tc>
        <w:tc>
          <w:tcPr>
            <w:tcW w:w="1578" w:type="dxa"/>
            <w:gridSpan w:val="2"/>
          </w:tcPr>
          <w:p w:rsidR="00B01F83" w:rsidRPr="00E0205B" w:rsidRDefault="00B01F83" w:rsidP="0083096A">
            <w:pPr>
              <w:jc w:val="center"/>
            </w:pPr>
            <w:r w:rsidRPr="00E0205B">
              <w:t xml:space="preserve">использование нетрадиционных технологий – </w:t>
            </w:r>
          </w:p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(3 балла)</w:t>
            </w:r>
          </w:p>
        </w:tc>
        <w:tc>
          <w:tcPr>
            <w:tcW w:w="1560" w:type="dxa"/>
            <w:gridSpan w:val="2"/>
          </w:tcPr>
          <w:p w:rsidR="00B01F83" w:rsidRPr="00E0205B" w:rsidRDefault="00B01F83" w:rsidP="0083096A">
            <w:r w:rsidRPr="00E0205B">
              <w:t xml:space="preserve">использование подручных материалов – </w:t>
            </w:r>
            <w:r w:rsidRPr="00E0205B">
              <w:rPr>
                <w:b/>
              </w:rPr>
              <w:t>(3 балла)</w:t>
            </w:r>
          </w:p>
        </w:tc>
        <w:tc>
          <w:tcPr>
            <w:tcW w:w="1559" w:type="dxa"/>
            <w:gridSpan w:val="2"/>
          </w:tcPr>
          <w:p w:rsidR="00B01F83" w:rsidRPr="00E0205B" w:rsidRDefault="00B01F83" w:rsidP="0083096A">
            <w:pPr>
              <w:jc w:val="center"/>
            </w:pPr>
            <w:r w:rsidRPr="00E0205B">
              <w:t>не используются –</w:t>
            </w:r>
          </w:p>
          <w:p w:rsidR="00B01F83" w:rsidRPr="00E0205B" w:rsidRDefault="00B01F83" w:rsidP="0083096A">
            <w:pPr>
              <w:jc w:val="center"/>
              <w:rPr>
                <w:b/>
              </w:rPr>
            </w:pPr>
            <w:r w:rsidRPr="00E0205B">
              <w:rPr>
                <w:b/>
              </w:rPr>
              <w:t>(0 баллов)</w:t>
            </w:r>
          </w:p>
        </w:tc>
        <w:tc>
          <w:tcPr>
            <w:tcW w:w="1417" w:type="dxa"/>
            <w:gridSpan w:val="2"/>
          </w:tcPr>
          <w:p w:rsidR="00B01F83" w:rsidRPr="00E0205B" w:rsidRDefault="00B01F83" w:rsidP="0083096A">
            <w:pPr>
              <w:jc w:val="both"/>
            </w:pPr>
            <w:r w:rsidRPr="00E0205B">
              <w:t xml:space="preserve">частично используются – </w:t>
            </w:r>
          </w:p>
          <w:p w:rsidR="00B01F83" w:rsidRPr="00E0205B" w:rsidRDefault="00B01F83" w:rsidP="0083096A">
            <w:pPr>
              <w:jc w:val="both"/>
              <w:rPr>
                <w:b/>
              </w:rPr>
            </w:pPr>
            <w:r w:rsidRPr="00E0205B">
              <w:rPr>
                <w:b/>
              </w:rPr>
              <w:t>(5 баллов)</w:t>
            </w:r>
          </w:p>
          <w:p w:rsidR="00B01F83" w:rsidRPr="00E0205B" w:rsidRDefault="00B01F83" w:rsidP="0083096A">
            <w:pPr>
              <w:jc w:val="center"/>
            </w:pPr>
          </w:p>
        </w:tc>
        <w:tc>
          <w:tcPr>
            <w:tcW w:w="1560" w:type="dxa"/>
            <w:gridSpan w:val="2"/>
          </w:tcPr>
          <w:p w:rsidR="00B01F83" w:rsidRPr="00E0205B" w:rsidRDefault="00B01F83" w:rsidP="0083096A">
            <w:pPr>
              <w:jc w:val="both"/>
              <w:rPr>
                <w:b/>
              </w:rPr>
            </w:pPr>
            <w:r w:rsidRPr="00E0205B">
              <w:t xml:space="preserve">в основу всего оформления положены работы учащихся – </w:t>
            </w:r>
            <w:r w:rsidRPr="00E0205B">
              <w:rPr>
                <w:b/>
              </w:rPr>
              <w:t>(10баллов)</w:t>
            </w:r>
          </w:p>
          <w:p w:rsidR="00B01F83" w:rsidRPr="00E0205B" w:rsidRDefault="00B01F83" w:rsidP="0083096A">
            <w:pPr>
              <w:pStyle w:val="Style9"/>
              <w:widowControl/>
              <w:spacing w:line="240" w:lineRule="auto"/>
              <w:ind w:left="360"/>
              <w:rPr>
                <w:b/>
                <w:sz w:val="22"/>
                <w:szCs w:val="22"/>
              </w:rPr>
            </w:pPr>
            <w:r w:rsidRPr="00E0205B">
              <w:rPr>
                <w:rStyle w:val="FontStyle14"/>
                <w:b/>
                <w:sz w:val="22"/>
                <w:szCs w:val="22"/>
              </w:rPr>
              <w:t xml:space="preserve"> </w:t>
            </w:r>
          </w:p>
          <w:p w:rsidR="00B01F83" w:rsidRPr="00E0205B" w:rsidRDefault="00B01F83" w:rsidP="0083096A">
            <w:pPr>
              <w:jc w:val="center"/>
            </w:pPr>
          </w:p>
        </w:tc>
        <w:tc>
          <w:tcPr>
            <w:tcW w:w="1269" w:type="dxa"/>
            <w:gridSpan w:val="2"/>
          </w:tcPr>
          <w:p w:rsidR="00B01F83" w:rsidRPr="00E0205B" w:rsidRDefault="00B01F83" w:rsidP="0083096A">
            <w:pPr>
              <w:jc w:val="center"/>
            </w:pP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242A21">
            <w:r>
              <w:t>Кл.</w:t>
            </w: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фойе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  <w:r>
              <w:t>Кл.</w:t>
            </w: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</w:tr>
      <w:tr w:rsidR="00242A21" w:rsidRPr="00E0205B" w:rsidTr="00242A21">
        <w:tc>
          <w:tcPr>
            <w:tcW w:w="900" w:type="dxa"/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42A21" w:rsidRPr="00E0205B" w:rsidRDefault="00242A21" w:rsidP="0083096A">
            <w:pPr>
              <w:jc w:val="center"/>
            </w:pPr>
          </w:p>
        </w:tc>
      </w:tr>
    </w:tbl>
    <w:p w:rsidR="00B01F83" w:rsidRDefault="00B01F83" w:rsidP="00B01F83"/>
    <w:p w:rsidR="00B01F83" w:rsidRPr="00070CF1" w:rsidRDefault="005014BC" w:rsidP="00B01F83">
      <w:pPr>
        <w:rPr>
          <w:b/>
        </w:rPr>
      </w:pPr>
      <w:r>
        <w:rPr>
          <w:b/>
        </w:rPr>
        <w:t>Выводы и предложения</w:t>
      </w:r>
      <w:r w:rsidR="00B01F83" w:rsidRPr="00070CF1">
        <w:rPr>
          <w:b/>
        </w:rPr>
        <w:t>:</w:t>
      </w:r>
      <w:r w:rsidR="00D10927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2C8" w:rsidRPr="002246D8" w:rsidRDefault="005014BC" w:rsidP="002246D8">
      <w:pPr>
        <w:rPr>
          <w:b/>
        </w:rPr>
      </w:pPr>
      <w:r>
        <w:rPr>
          <w:b/>
        </w:rPr>
        <w:t>Подпись член</w:t>
      </w:r>
      <w:r w:rsidR="00D10927">
        <w:rPr>
          <w:b/>
        </w:rPr>
        <w:t>ов</w:t>
      </w:r>
      <w:r>
        <w:rPr>
          <w:b/>
        </w:rPr>
        <w:t xml:space="preserve"> комиссии:</w:t>
      </w:r>
    </w:p>
    <w:sectPr w:rsidR="00A612C8" w:rsidRPr="002246D8" w:rsidSect="00D10927">
      <w:pgSz w:w="16838" w:h="11906" w:orient="landscape"/>
      <w:pgMar w:top="1701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020" w:rsidRDefault="00DD7020">
      <w:r>
        <w:separator/>
      </w:r>
    </w:p>
  </w:endnote>
  <w:endnote w:type="continuationSeparator" w:id="1">
    <w:p w:rsidR="00DD7020" w:rsidRDefault="00DD7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C1" w:rsidRDefault="00AB21C1" w:rsidP="00CF430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21C1" w:rsidRDefault="00AB21C1" w:rsidP="00823EB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1C1" w:rsidRDefault="00AB21C1" w:rsidP="00CF430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1780">
      <w:rPr>
        <w:rStyle w:val="a6"/>
        <w:noProof/>
      </w:rPr>
      <w:t>1</w:t>
    </w:r>
    <w:r>
      <w:rPr>
        <w:rStyle w:val="a6"/>
      </w:rPr>
      <w:fldChar w:fldCharType="end"/>
    </w:r>
  </w:p>
  <w:p w:rsidR="00AB21C1" w:rsidRDefault="00AB21C1" w:rsidP="00823EB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020" w:rsidRDefault="00DD7020">
      <w:r>
        <w:separator/>
      </w:r>
    </w:p>
  </w:footnote>
  <w:footnote w:type="continuationSeparator" w:id="1">
    <w:p w:rsidR="00DD7020" w:rsidRDefault="00DD70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68EBF0"/>
    <w:lvl w:ilvl="0">
      <w:numFmt w:val="bullet"/>
      <w:lvlText w:val="*"/>
      <w:lvlJc w:val="left"/>
    </w:lvl>
  </w:abstractNum>
  <w:abstractNum w:abstractNumId="1">
    <w:nsid w:val="00590C74"/>
    <w:multiLevelType w:val="hybridMultilevel"/>
    <w:tmpl w:val="E6E8E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96184"/>
    <w:multiLevelType w:val="singleLevel"/>
    <w:tmpl w:val="ABBE04CE"/>
    <w:lvl w:ilvl="0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">
    <w:nsid w:val="089D2382"/>
    <w:multiLevelType w:val="multilevel"/>
    <w:tmpl w:val="B2F2904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E671799"/>
    <w:multiLevelType w:val="hybridMultilevel"/>
    <w:tmpl w:val="F0268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FF5BD5"/>
    <w:multiLevelType w:val="multilevel"/>
    <w:tmpl w:val="DDCC896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cs="Times New Roman" w:hint="default"/>
      </w:rPr>
    </w:lvl>
  </w:abstractNum>
  <w:abstractNum w:abstractNumId="6">
    <w:nsid w:val="247E30E5"/>
    <w:multiLevelType w:val="hybridMultilevel"/>
    <w:tmpl w:val="2084E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3E44C1"/>
    <w:multiLevelType w:val="singleLevel"/>
    <w:tmpl w:val="B41AFFB6"/>
    <w:lvl w:ilvl="0">
      <w:start w:val="7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264679F8"/>
    <w:multiLevelType w:val="singleLevel"/>
    <w:tmpl w:val="CA6AD57E"/>
    <w:lvl w:ilvl="0">
      <w:start w:val="2"/>
      <w:numFmt w:val="decimal"/>
      <w:lvlText w:val="6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9">
    <w:nsid w:val="26C33E6E"/>
    <w:multiLevelType w:val="multilevel"/>
    <w:tmpl w:val="6C5202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>
    <w:nsid w:val="27BF07CD"/>
    <w:multiLevelType w:val="hybridMultilevel"/>
    <w:tmpl w:val="F3E2D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F06299"/>
    <w:multiLevelType w:val="singleLevel"/>
    <w:tmpl w:val="967A5182"/>
    <w:lvl w:ilvl="0">
      <w:start w:val="1"/>
      <w:numFmt w:val="decimal"/>
      <w:lvlText w:val="6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>
    <w:nsid w:val="30294792"/>
    <w:multiLevelType w:val="hybridMultilevel"/>
    <w:tmpl w:val="024C6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9146CB"/>
    <w:multiLevelType w:val="multilevel"/>
    <w:tmpl w:val="3FC244E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432518ED"/>
    <w:multiLevelType w:val="hybridMultilevel"/>
    <w:tmpl w:val="FE1C0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2155DB"/>
    <w:multiLevelType w:val="multilevel"/>
    <w:tmpl w:val="134248DA"/>
    <w:lvl w:ilvl="0">
      <w:start w:val="4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7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6">
    <w:nsid w:val="54114642"/>
    <w:multiLevelType w:val="singleLevel"/>
    <w:tmpl w:val="067AD0EE"/>
    <w:lvl w:ilvl="0">
      <w:start w:val="8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7">
    <w:nsid w:val="5EAC3508"/>
    <w:multiLevelType w:val="singleLevel"/>
    <w:tmpl w:val="7472D602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8">
    <w:nsid w:val="64AA23E0"/>
    <w:multiLevelType w:val="singleLevel"/>
    <w:tmpl w:val="E66AF384"/>
    <w:lvl w:ilvl="0">
      <w:start w:val="10"/>
      <w:numFmt w:val="decimal"/>
      <w:lvlText w:val="7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9">
    <w:nsid w:val="65BC2EDF"/>
    <w:multiLevelType w:val="multilevel"/>
    <w:tmpl w:val="BF548330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0">
    <w:nsid w:val="66DD032A"/>
    <w:multiLevelType w:val="singleLevel"/>
    <w:tmpl w:val="0BDA23E0"/>
    <w:lvl w:ilvl="0">
      <w:start w:val="1"/>
      <w:numFmt w:val="decimal"/>
      <w:lvlText w:val="%1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21">
    <w:nsid w:val="6F207FD2"/>
    <w:multiLevelType w:val="singleLevel"/>
    <w:tmpl w:val="E4DE9882"/>
    <w:lvl w:ilvl="0">
      <w:start w:val="1"/>
      <w:numFmt w:val="decimal"/>
      <w:lvlText w:val="7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2">
    <w:nsid w:val="73886E5B"/>
    <w:multiLevelType w:val="hybridMultilevel"/>
    <w:tmpl w:val="97B8F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4E566A"/>
    <w:multiLevelType w:val="multilevel"/>
    <w:tmpl w:val="BCBC0E3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9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592" w:hanging="1440"/>
      </w:pPr>
      <w:rPr>
        <w:rFonts w:cs="Times New Roman" w:hint="default"/>
      </w:rPr>
    </w:lvl>
  </w:abstractNum>
  <w:num w:numId="1">
    <w:abstractNumId w:val="17"/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20"/>
  </w:num>
  <w:num w:numId="6">
    <w:abstractNumId w:val="11"/>
  </w:num>
  <w:num w:numId="7">
    <w:abstractNumId w:val="8"/>
  </w:num>
  <w:num w:numId="8">
    <w:abstractNumId w:val="8"/>
    <w:lvlOverride w:ilvl="0">
      <w:lvl w:ilvl="0">
        <w:start w:val="8"/>
        <w:numFmt w:val="decimal"/>
        <w:lvlText w:val="6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21"/>
    <w:lvlOverride w:ilvl="0">
      <w:lvl w:ilvl="0">
        <w:start w:val="1"/>
        <w:numFmt w:val="decimal"/>
        <w:lvlText w:val="7.%1.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16"/>
  </w:num>
  <w:num w:numId="13">
    <w:abstractNumId w:val="18"/>
  </w:num>
  <w:num w:numId="14">
    <w:abstractNumId w:val="5"/>
  </w:num>
  <w:num w:numId="15">
    <w:abstractNumId w:val="23"/>
  </w:num>
  <w:num w:numId="16">
    <w:abstractNumId w:val="12"/>
  </w:num>
  <w:num w:numId="17">
    <w:abstractNumId w:val="15"/>
  </w:num>
  <w:num w:numId="18">
    <w:abstractNumId w:val="6"/>
  </w:num>
  <w:num w:numId="19">
    <w:abstractNumId w:val="14"/>
  </w:num>
  <w:num w:numId="20">
    <w:abstractNumId w:val="10"/>
  </w:num>
  <w:num w:numId="21">
    <w:abstractNumId w:val="4"/>
  </w:num>
  <w:num w:numId="22">
    <w:abstractNumId w:val="1"/>
  </w:num>
  <w:num w:numId="23">
    <w:abstractNumId w:val="9"/>
  </w:num>
  <w:num w:numId="24">
    <w:abstractNumId w:val="3"/>
  </w:num>
  <w:num w:numId="25">
    <w:abstractNumId w:val="13"/>
  </w:num>
  <w:num w:numId="26">
    <w:abstractNumId w:val="2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27D4E"/>
    <w:rsid w:val="000151FE"/>
    <w:rsid w:val="0002677F"/>
    <w:rsid w:val="000332FD"/>
    <w:rsid w:val="00033A65"/>
    <w:rsid w:val="0004570F"/>
    <w:rsid w:val="000504A4"/>
    <w:rsid w:val="000545E9"/>
    <w:rsid w:val="00065F38"/>
    <w:rsid w:val="00070CF1"/>
    <w:rsid w:val="00086A8C"/>
    <w:rsid w:val="0009185C"/>
    <w:rsid w:val="00091FD5"/>
    <w:rsid w:val="000A52B5"/>
    <w:rsid w:val="000C050A"/>
    <w:rsid w:val="000C5351"/>
    <w:rsid w:val="000C5BB7"/>
    <w:rsid w:val="000D0ED1"/>
    <w:rsid w:val="00103E1E"/>
    <w:rsid w:val="0012032A"/>
    <w:rsid w:val="001336C4"/>
    <w:rsid w:val="00151791"/>
    <w:rsid w:val="00151845"/>
    <w:rsid w:val="0015662C"/>
    <w:rsid w:val="001571D4"/>
    <w:rsid w:val="0016021D"/>
    <w:rsid w:val="00164A3F"/>
    <w:rsid w:val="00167931"/>
    <w:rsid w:val="00174DB4"/>
    <w:rsid w:val="001A734C"/>
    <w:rsid w:val="001B5388"/>
    <w:rsid w:val="001B6A3E"/>
    <w:rsid w:val="001C7E15"/>
    <w:rsid w:val="001D6C49"/>
    <w:rsid w:val="00201777"/>
    <w:rsid w:val="00205C25"/>
    <w:rsid w:val="00206F05"/>
    <w:rsid w:val="0021634D"/>
    <w:rsid w:val="00216A6D"/>
    <w:rsid w:val="002246D8"/>
    <w:rsid w:val="002268B6"/>
    <w:rsid w:val="00242A21"/>
    <w:rsid w:val="00261014"/>
    <w:rsid w:val="00275DB0"/>
    <w:rsid w:val="002A1D69"/>
    <w:rsid w:val="002A210A"/>
    <w:rsid w:val="002A3B1B"/>
    <w:rsid w:val="002B5A09"/>
    <w:rsid w:val="002D25B2"/>
    <w:rsid w:val="002D54CD"/>
    <w:rsid w:val="002E0793"/>
    <w:rsid w:val="002E7E03"/>
    <w:rsid w:val="002F063F"/>
    <w:rsid w:val="002F63EF"/>
    <w:rsid w:val="003310BE"/>
    <w:rsid w:val="00334C77"/>
    <w:rsid w:val="003477E9"/>
    <w:rsid w:val="00353F47"/>
    <w:rsid w:val="003743C5"/>
    <w:rsid w:val="00395701"/>
    <w:rsid w:val="003A2DAE"/>
    <w:rsid w:val="003C743F"/>
    <w:rsid w:val="003D169F"/>
    <w:rsid w:val="003E2297"/>
    <w:rsid w:val="003E5B11"/>
    <w:rsid w:val="003E60FF"/>
    <w:rsid w:val="00411378"/>
    <w:rsid w:val="004156E6"/>
    <w:rsid w:val="00415AFB"/>
    <w:rsid w:val="004276A1"/>
    <w:rsid w:val="00433F0D"/>
    <w:rsid w:val="004348CD"/>
    <w:rsid w:val="0043690D"/>
    <w:rsid w:val="00461716"/>
    <w:rsid w:val="004669DF"/>
    <w:rsid w:val="004718D4"/>
    <w:rsid w:val="00481DD7"/>
    <w:rsid w:val="004A7CAF"/>
    <w:rsid w:val="004B191D"/>
    <w:rsid w:val="004C3B31"/>
    <w:rsid w:val="004C48D8"/>
    <w:rsid w:val="004C77C8"/>
    <w:rsid w:val="004F35A1"/>
    <w:rsid w:val="004F58A2"/>
    <w:rsid w:val="0050140F"/>
    <w:rsid w:val="005014BC"/>
    <w:rsid w:val="00517ED7"/>
    <w:rsid w:val="005367E7"/>
    <w:rsid w:val="00546B85"/>
    <w:rsid w:val="005779C4"/>
    <w:rsid w:val="005921EA"/>
    <w:rsid w:val="005A3101"/>
    <w:rsid w:val="005B4EF6"/>
    <w:rsid w:val="005B5B7E"/>
    <w:rsid w:val="005C4658"/>
    <w:rsid w:val="005C589A"/>
    <w:rsid w:val="005C5EDC"/>
    <w:rsid w:val="00603570"/>
    <w:rsid w:val="00615126"/>
    <w:rsid w:val="00615AA7"/>
    <w:rsid w:val="00623AE9"/>
    <w:rsid w:val="006324B7"/>
    <w:rsid w:val="006345CB"/>
    <w:rsid w:val="00643AFB"/>
    <w:rsid w:val="006466DF"/>
    <w:rsid w:val="00685EA4"/>
    <w:rsid w:val="006922D8"/>
    <w:rsid w:val="00692D87"/>
    <w:rsid w:val="006B444D"/>
    <w:rsid w:val="006C3643"/>
    <w:rsid w:val="006D0DE4"/>
    <w:rsid w:val="006F2E1A"/>
    <w:rsid w:val="00706ACA"/>
    <w:rsid w:val="00714376"/>
    <w:rsid w:val="00726686"/>
    <w:rsid w:val="007313D0"/>
    <w:rsid w:val="00756502"/>
    <w:rsid w:val="007638DB"/>
    <w:rsid w:val="007823C9"/>
    <w:rsid w:val="00782472"/>
    <w:rsid w:val="007A304E"/>
    <w:rsid w:val="007E071C"/>
    <w:rsid w:val="007F155B"/>
    <w:rsid w:val="00811276"/>
    <w:rsid w:val="00813B99"/>
    <w:rsid w:val="00823EB8"/>
    <w:rsid w:val="0083096A"/>
    <w:rsid w:val="008335C8"/>
    <w:rsid w:val="008347E8"/>
    <w:rsid w:val="00846557"/>
    <w:rsid w:val="008563D9"/>
    <w:rsid w:val="00883558"/>
    <w:rsid w:val="0089079B"/>
    <w:rsid w:val="00893E31"/>
    <w:rsid w:val="00893FAF"/>
    <w:rsid w:val="008E1AEA"/>
    <w:rsid w:val="008E3E45"/>
    <w:rsid w:val="008F1AEB"/>
    <w:rsid w:val="00906FD1"/>
    <w:rsid w:val="00923B66"/>
    <w:rsid w:val="00934987"/>
    <w:rsid w:val="00950FA3"/>
    <w:rsid w:val="00990017"/>
    <w:rsid w:val="009D29F8"/>
    <w:rsid w:val="009D7E1F"/>
    <w:rsid w:val="00A17B1F"/>
    <w:rsid w:val="00A4152E"/>
    <w:rsid w:val="00A612C8"/>
    <w:rsid w:val="00A70852"/>
    <w:rsid w:val="00A7180E"/>
    <w:rsid w:val="00A8763D"/>
    <w:rsid w:val="00AA0C32"/>
    <w:rsid w:val="00AA1317"/>
    <w:rsid w:val="00AB21C1"/>
    <w:rsid w:val="00AD6A0C"/>
    <w:rsid w:val="00AE13C4"/>
    <w:rsid w:val="00AE749A"/>
    <w:rsid w:val="00B01F83"/>
    <w:rsid w:val="00B05A78"/>
    <w:rsid w:val="00B11C1C"/>
    <w:rsid w:val="00B21CF1"/>
    <w:rsid w:val="00B27D4E"/>
    <w:rsid w:val="00B345E6"/>
    <w:rsid w:val="00B57E3B"/>
    <w:rsid w:val="00B62707"/>
    <w:rsid w:val="00B802DD"/>
    <w:rsid w:val="00B870A4"/>
    <w:rsid w:val="00BD7EFB"/>
    <w:rsid w:val="00BE24B6"/>
    <w:rsid w:val="00BF1780"/>
    <w:rsid w:val="00C07390"/>
    <w:rsid w:val="00C2067E"/>
    <w:rsid w:val="00C21D62"/>
    <w:rsid w:val="00C35EB7"/>
    <w:rsid w:val="00C50C5B"/>
    <w:rsid w:val="00C73C8E"/>
    <w:rsid w:val="00C73E67"/>
    <w:rsid w:val="00CB4116"/>
    <w:rsid w:val="00CB6546"/>
    <w:rsid w:val="00CC6C3A"/>
    <w:rsid w:val="00CD06E9"/>
    <w:rsid w:val="00CE2BC2"/>
    <w:rsid w:val="00CE7A2A"/>
    <w:rsid w:val="00CF1241"/>
    <w:rsid w:val="00CF3782"/>
    <w:rsid w:val="00CF4301"/>
    <w:rsid w:val="00D10927"/>
    <w:rsid w:val="00D6774D"/>
    <w:rsid w:val="00D85E26"/>
    <w:rsid w:val="00DA3F81"/>
    <w:rsid w:val="00DB6228"/>
    <w:rsid w:val="00DD7020"/>
    <w:rsid w:val="00E0205B"/>
    <w:rsid w:val="00E10ECB"/>
    <w:rsid w:val="00E21A37"/>
    <w:rsid w:val="00E45847"/>
    <w:rsid w:val="00E50601"/>
    <w:rsid w:val="00E83597"/>
    <w:rsid w:val="00E92776"/>
    <w:rsid w:val="00EB4276"/>
    <w:rsid w:val="00EB53C9"/>
    <w:rsid w:val="00EE21AD"/>
    <w:rsid w:val="00EE6FA3"/>
    <w:rsid w:val="00F126B4"/>
    <w:rsid w:val="00F400BF"/>
    <w:rsid w:val="00F6140B"/>
    <w:rsid w:val="00F63FEC"/>
    <w:rsid w:val="00F66F6C"/>
    <w:rsid w:val="00F74385"/>
    <w:rsid w:val="00F778E4"/>
    <w:rsid w:val="00FC484A"/>
    <w:rsid w:val="00FC4D28"/>
    <w:rsid w:val="00FD43D4"/>
    <w:rsid w:val="00FE1AD0"/>
    <w:rsid w:val="00FE7FD0"/>
    <w:rsid w:val="00FF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D4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B27D4E"/>
  </w:style>
  <w:style w:type="paragraph" w:customStyle="1" w:styleId="Style3">
    <w:name w:val="Style3"/>
    <w:basedOn w:val="a"/>
    <w:uiPriority w:val="99"/>
    <w:rsid w:val="00B27D4E"/>
    <w:pPr>
      <w:spacing w:line="280" w:lineRule="exact"/>
      <w:ind w:firstLine="274"/>
      <w:jc w:val="both"/>
    </w:pPr>
  </w:style>
  <w:style w:type="paragraph" w:customStyle="1" w:styleId="Style4">
    <w:name w:val="Style4"/>
    <w:basedOn w:val="a"/>
    <w:uiPriority w:val="99"/>
    <w:rsid w:val="00B27D4E"/>
  </w:style>
  <w:style w:type="paragraph" w:customStyle="1" w:styleId="Style5">
    <w:name w:val="Style5"/>
    <w:basedOn w:val="a"/>
    <w:uiPriority w:val="99"/>
    <w:rsid w:val="00B27D4E"/>
    <w:pPr>
      <w:spacing w:line="280" w:lineRule="exact"/>
      <w:ind w:firstLine="283"/>
      <w:jc w:val="both"/>
    </w:pPr>
  </w:style>
  <w:style w:type="paragraph" w:customStyle="1" w:styleId="Style6">
    <w:name w:val="Style6"/>
    <w:basedOn w:val="a"/>
    <w:uiPriority w:val="99"/>
    <w:rsid w:val="00B27D4E"/>
  </w:style>
  <w:style w:type="paragraph" w:customStyle="1" w:styleId="Style7">
    <w:name w:val="Style7"/>
    <w:basedOn w:val="a"/>
    <w:uiPriority w:val="99"/>
    <w:rsid w:val="00B27D4E"/>
    <w:pPr>
      <w:spacing w:line="283" w:lineRule="exact"/>
      <w:ind w:firstLine="283"/>
      <w:jc w:val="both"/>
    </w:pPr>
  </w:style>
  <w:style w:type="character" w:customStyle="1" w:styleId="FontStyle12">
    <w:name w:val="Font Style12"/>
    <w:basedOn w:val="a0"/>
    <w:uiPriority w:val="99"/>
    <w:rsid w:val="00B27D4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B27D4E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B27D4E"/>
    <w:rPr>
      <w:rFonts w:cs="Times New Roman"/>
      <w:color w:val="auto"/>
      <w:u w:val="single"/>
    </w:rPr>
  </w:style>
  <w:style w:type="paragraph" w:customStyle="1" w:styleId="Style9">
    <w:name w:val="Style9"/>
    <w:basedOn w:val="a"/>
    <w:uiPriority w:val="99"/>
    <w:rsid w:val="00B27D4E"/>
    <w:pPr>
      <w:spacing w:line="278" w:lineRule="exact"/>
      <w:jc w:val="both"/>
    </w:pPr>
  </w:style>
  <w:style w:type="character" w:customStyle="1" w:styleId="FontStyle14">
    <w:name w:val="Font Style14"/>
    <w:basedOn w:val="a0"/>
    <w:uiPriority w:val="99"/>
    <w:rsid w:val="00B27D4E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B27D4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uiPriority w:val="99"/>
    <w:rsid w:val="00B27D4E"/>
    <w:pPr>
      <w:spacing w:line="278" w:lineRule="exact"/>
    </w:pPr>
  </w:style>
  <w:style w:type="paragraph" w:styleId="a4">
    <w:name w:val="footer"/>
    <w:basedOn w:val="a"/>
    <w:link w:val="a5"/>
    <w:uiPriority w:val="99"/>
    <w:rsid w:val="0020177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2017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sy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6099</Characters>
  <Application>Microsoft Office Word</Application>
  <DocSecurity>0</DocSecurity>
  <Lines>50</Lines>
  <Paragraphs>14</Paragraphs>
  <ScaleCrop>false</ScaleCrop>
  <Company>MoBIL GROUP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Admin</dc:creator>
  <cp:keywords/>
  <dc:description/>
  <cp:lastModifiedBy>PC</cp:lastModifiedBy>
  <cp:revision>2</cp:revision>
  <dcterms:created xsi:type="dcterms:W3CDTF">2014-12-15T09:19:00Z</dcterms:created>
  <dcterms:modified xsi:type="dcterms:W3CDTF">2014-12-15T09:19:00Z</dcterms:modified>
</cp:coreProperties>
</file>